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3120"/>
        <w:gridCol w:w="6519"/>
      </w:tblGrid>
      <w:tr>
        <w:trPr>
          <w:trHeight w:val="1439"/>
        </w:trPr>
        <w:tc>
          <w:tcPr>
            <w:tcW w:w="3120" w:type="dxa"/>
          </w:tcPr>
          <w:p>
            <w:pPr>
              <w:ind w:right="-108"/>
              <w:jc w:val="center"/>
              <w:rPr>
                <w:b/>
                <w:color w:val="000000" w:themeColor="text1"/>
                <w:sz w:val="26"/>
                <w:szCs w:val="26"/>
              </w:rPr>
            </w:pPr>
            <w:r>
              <w:rPr>
                <w:b/>
                <w:color w:val="000000" w:themeColor="text1"/>
                <w:sz w:val="26"/>
                <w:szCs w:val="26"/>
              </w:rPr>
              <w:t>UỶ BAN NHÂN DÂN</w:t>
            </w:r>
          </w:p>
          <w:p>
            <w:pPr>
              <w:ind w:right="-108"/>
              <w:jc w:val="center"/>
              <w:rPr>
                <w:color w:val="000000" w:themeColor="text1"/>
                <w:sz w:val="26"/>
                <w:szCs w:val="26"/>
              </w:rPr>
            </w:pPr>
            <w:r>
              <w:rPr>
                <w:b/>
                <w:noProof/>
                <w:color w:val="000000" w:themeColor="text1"/>
                <w:sz w:val="26"/>
                <w:szCs w:val="26"/>
              </w:rPr>
              <mc:AlternateContent>
                <mc:Choice Requires="wps">
                  <w:drawing>
                    <wp:anchor distT="4294967292" distB="4294967292" distL="114300" distR="114300" simplePos="0" relativeHeight="251659264" behindDoc="0" locked="0" layoutInCell="1" allowOverlap="1">
                      <wp:simplePos x="0" y="0"/>
                      <wp:positionH relativeFrom="column">
                        <wp:posOffset>647700</wp:posOffset>
                      </wp:positionH>
                      <wp:positionV relativeFrom="paragraph">
                        <wp:posOffset>220240</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1A695E9"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pt,17.35pt" to="9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"/>
                  </w:pict>
                </mc:Fallback>
              </mc:AlternateContent>
            </w:r>
            <w:r>
              <w:rPr>
                <w:b/>
                <w:color w:val="000000" w:themeColor="text1"/>
                <w:sz w:val="26"/>
                <w:szCs w:val="26"/>
              </w:rPr>
              <w:t>XÃ KỲ THƯỢNG</w:t>
            </w:r>
          </w:p>
        </w:tc>
        <w:tc>
          <w:tcPr>
            <w:tcW w:w="6519" w:type="dxa"/>
          </w:tcPr>
          <w:p>
            <w:pPr>
              <w:tabs>
                <w:tab w:val="left" w:pos="1152"/>
              </w:tabs>
              <w:jc w:val="center"/>
              <w:rPr>
                <w:b/>
                <w:color w:val="000000" w:themeColor="text1"/>
                <w:sz w:val="26"/>
                <w:szCs w:val="26"/>
              </w:rPr>
            </w:pPr>
            <w:r>
              <w:rPr>
                <w:b/>
                <w:color w:val="000000" w:themeColor="text1"/>
                <w:sz w:val="26"/>
                <w:szCs w:val="26"/>
              </w:rPr>
              <w:t>CỘNG HÒA XÃ HỘI CHỦ NGHĨA VIỆT NAM</w:t>
            </w:r>
          </w:p>
          <w:p>
            <w:pPr>
              <w:jc w:val="center"/>
              <w:rPr>
                <w:color w:val="000000" w:themeColor="text1"/>
                <w:sz w:val="28"/>
                <w:szCs w:val="28"/>
              </w:rPr>
            </w:pPr>
            <w:r>
              <w:rPr>
                <w:rFonts w:hint="eastAsia"/>
                <w:b/>
                <w:color w:val="000000" w:themeColor="text1"/>
                <w:sz w:val="28"/>
                <w:szCs w:val="28"/>
              </w:rPr>
              <w:t>Đ</w:t>
            </w:r>
            <w:r>
              <w:rPr>
                <w:b/>
                <w:color w:val="000000" w:themeColor="text1"/>
                <w:sz w:val="28"/>
                <w:szCs w:val="28"/>
              </w:rPr>
              <w:t>ộc lập - Tự do - Hạnh phúc</w:t>
            </w:r>
          </w:p>
          <w:p>
            <w:pPr>
              <w:rPr>
                <w:i/>
                <w:color w:val="000000" w:themeColor="text1"/>
                <w:sz w:val="26"/>
                <w:szCs w:val="26"/>
              </w:rPr>
            </w:pPr>
            <w:r>
              <w:rPr>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5572AA5"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pPr>
              <w:jc w:val="center"/>
              <w:rPr>
                <w:color w:val="000000" w:themeColor="text1"/>
                <w:sz w:val="28"/>
                <w:szCs w:val="28"/>
              </w:rPr>
            </w:pPr>
            <w:r>
              <w:rPr>
                <w:i/>
                <w:color w:val="000000" w:themeColor="text1"/>
                <w:szCs w:val="26"/>
              </w:rPr>
              <w:t xml:space="preserve">        Kỳ Thượngh</w:t>
            </w:r>
            <w:r>
              <w:rPr>
                <w:i/>
                <w:color w:val="000000" w:themeColor="text1"/>
                <w:sz w:val="28"/>
                <w:szCs w:val="28"/>
              </w:rPr>
              <w:t>, ngày  02   tháng  11 n</w:t>
            </w:r>
            <w:r>
              <w:rPr>
                <w:rFonts w:hint="eastAsia"/>
                <w:i/>
                <w:color w:val="000000" w:themeColor="text1"/>
                <w:sz w:val="28"/>
                <w:szCs w:val="28"/>
              </w:rPr>
              <w:t>ă</w:t>
            </w:r>
            <w:r>
              <w:rPr>
                <w:i/>
                <w:color w:val="000000" w:themeColor="text1"/>
                <w:sz w:val="28"/>
                <w:szCs w:val="28"/>
              </w:rPr>
              <w:t>m 2023</w:t>
            </w:r>
          </w:p>
        </w:tc>
      </w:tr>
    </w:tbl>
    <w:p>
      <w:pPr>
        <w:pBdr>
          <w:top w:val="nil"/>
          <w:left w:val="nil"/>
          <w:bottom w:val="nil"/>
          <w:right w:val="nil"/>
          <w:between w:val="nil"/>
        </w:pBdr>
        <w:jc w:val="center"/>
        <w:rPr>
          <w:b/>
          <w:color w:val="000000" w:themeColor="text1"/>
          <w:sz w:val="6"/>
          <w:szCs w:val="22"/>
        </w:rPr>
      </w:pPr>
    </w:p>
    <w:p>
      <w:pPr>
        <w:pBdr>
          <w:top w:val="nil"/>
          <w:left w:val="nil"/>
          <w:bottom w:val="nil"/>
          <w:right w:val="nil"/>
          <w:between w:val="nil"/>
        </w:pBdr>
        <w:jc w:val="center"/>
        <w:rPr>
          <w:b/>
          <w:color w:val="000000" w:themeColor="text1"/>
          <w:sz w:val="30"/>
          <w:szCs w:val="30"/>
        </w:rPr>
      </w:pPr>
      <w:r>
        <w:rPr>
          <w:b/>
          <w:color w:val="000000" w:themeColor="text1"/>
          <w:sz w:val="30"/>
          <w:szCs w:val="30"/>
        </w:rPr>
        <w:t>CHƯƠNG TRÌNH CÔNG TÁC THÁNG 11 NĂM 2023</w:t>
      </w:r>
    </w:p>
    <w:p>
      <w:pPr>
        <w:pBdr>
          <w:top w:val="nil"/>
          <w:left w:val="nil"/>
          <w:bottom w:val="nil"/>
          <w:right w:val="nil"/>
          <w:between w:val="nil"/>
        </w:pBdr>
        <w:spacing w:before="60" w:after="60" w:line="300" w:lineRule="exact"/>
        <w:ind w:firstLine="720"/>
        <w:jc w:val="both"/>
        <w:rPr>
          <w:b/>
          <w:color w:val="000000" w:themeColor="text1"/>
          <w:sz w:val="2"/>
          <w:szCs w:val="22"/>
        </w:rPr>
      </w:pPr>
    </w:p>
    <w:p>
      <w:pPr>
        <w:pBdr>
          <w:top w:val="nil"/>
          <w:left w:val="nil"/>
          <w:bottom w:val="nil"/>
          <w:right w:val="nil"/>
          <w:between w:val="nil"/>
        </w:pBdr>
        <w:spacing w:before="60" w:after="60" w:line="300" w:lineRule="exact"/>
        <w:ind w:firstLine="720"/>
        <w:jc w:val="both"/>
        <w:rPr>
          <w:b/>
          <w:color w:val="000000" w:themeColor="text1"/>
          <w:sz w:val="26"/>
          <w:szCs w:val="26"/>
        </w:rPr>
      </w:pPr>
      <w:r>
        <w:rPr>
          <w:b/>
          <w:color w:val="000000" w:themeColor="text1"/>
          <w:sz w:val="26"/>
          <w:szCs w:val="26"/>
        </w:rPr>
        <w:t>I. CÔNG VIỆC TẬP TRUNG CHỈ ĐẠO</w:t>
      </w:r>
    </w:p>
    <w:p>
      <w:pPr>
        <w:pBdr>
          <w:top w:val="nil"/>
          <w:left w:val="nil"/>
          <w:bottom w:val="nil"/>
          <w:right w:val="nil"/>
          <w:between w:val="nil"/>
        </w:pBdr>
        <w:spacing w:before="60" w:line="276" w:lineRule="auto"/>
        <w:ind w:firstLine="709"/>
        <w:jc w:val="both"/>
        <w:rPr>
          <w:sz w:val="26"/>
          <w:szCs w:val="26"/>
        </w:rPr>
      </w:pPr>
      <w:r>
        <w:rPr>
          <w:sz w:val="26"/>
          <w:szCs w:val="26"/>
        </w:rPr>
        <w:t>1. Rà soát, tập trung chỉ đạo các chỉ tiêu, nhiệm vụ kinh tế - xã hội năm 2023. Xây dựng kế hoạch phát triển kinh tế - xã hội, dự toán ngân sách và đầu tư công năm 2023. Chuẩn bị các nội dung trình Kỳ họp thường lệ cuối năm 2023.</w:t>
      </w:r>
    </w:p>
    <w:p>
      <w:pPr>
        <w:pBdr>
          <w:top w:val="nil"/>
          <w:left w:val="nil"/>
          <w:bottom w:val="nil"/>
          <w:right w:val="nil"/>
          <w:between w:val="nil"/>
        </w:pBdr>
        <w:spacing w:before="60" w:line="276" w:lineRule="auto"/>
        <w:ind w:firstLine="709"/>
        <w:jc w:val="both"/>
        <w:rPr>
          <w:sz w:val="26"/>
          <w:szCs w:val="26"/>
        </w:rPr>
      </w:pPr>
      <w:r>
        <w:rPr>
          <w:sz w:val="26"/>
          <w:szCs w:val="26"/>
        </w:rPr>
        <w:t xml:space="preserve">2. Đẩy mạnh cải cách hành chính, chuyển đổi số, thu ngân sách. </w:t>
      </w:r>
    </w:p>
    <w:p>
      <w:pPr>
        <w:pBdr>
          <w:top w:val="nil"/>
          <w:left w:val="nil"/>
          <w:bottom w:val="nil"/>
          <w:right w:val="nil"/>
          <w:between w:val="nil"/>
        </w:pBdr>
        <w:spacing w:before="60" w:line="276" w:lineRule="auto"/>
        <w:ind w:firstLine="709"/>
        <w:jc w:val="both"/>
        <w:rPr>
          <w:sz w:val="26"/>
          <w:szCs w:val="26"/>
        </w:rPr>
      </w:pPr>
      <w:r>
        <w:rPr>
          <w:sz w:val="26"/>
          <w:szCs w:val="26"/>
        </w:rPr>
        <w:t>3. Chỉ đạo quyết liệt các nhiệm vụ hoàn thành tiêu chí nông thôn mới, xây dựng 03 thôn về đích Nông thôn mới; tập trung chỉ đạo sản xuất vụ Đông năm 2023 và vụ Xuân năm 2024; chủ động phòng, chống thiên tai, bão lụt, dịch bệnh trên cây trồng, vật nuôi; chỉ đạo có hiệu quả phương án tập trung, tích tụ ruộng đất, làm giao thông nông thôn, thủy lợi nội đồng.</w:t>
      </w:r>
    </w:p>
    <w:p>
      <w:pPr>
        <w:pBdr>
          <w:top w:val="nil"/>
          <w:left w:val="nil"/>
          <w:bottom w:val="nil"/>
          <w:right w:val="nil"/>
          <w:between w:val="nil"/>
        </w:pBdr>
        <w:spacing w:before="60" w:line="276" w:lineRule="auto"/>
        <w:ind w:firstLine="709"/>
        <w:jc w:val="both"/>
        <w:rPr>
          <w:sz w:val="26"/>
          <w:szCs w:val="26"/>
        </w:rPr>
      </w:pPr>
      <w:r>
        <w:rPr>
          <w:sz w:val="26"/>
          <w:szCs w:val="26"/>
        </w:rPr>
        <w:t>4. Đẩy mạnh các phong trào thi đua yêu nước chào mừng Kỷ niệm Ngày thành lập Mặt trận Tổ quốc Việt Nam, Ngày Hội đại đoàn kết toàn dân, Ngày Nhà giáo Việt Nam 20/11.</w:t>
      </w:r>
    </w:p>
    <w:p>
      <w:pPr>
        <w:pBdr>
          <w:top w:val="nil"/>
          <w:left w:val="nil"/>
          <w:bottom w:val="nil"/>
          <w:right w:val="nil"/>
          <w:between w:val="nil"/>
        </w:pBdr>
        <w:spacing w:before="60" w:line="276" w:lineRule="auto"/>
        <w:ind w:firstLine="709"/>
        <w:jc w:val="both"/>
        <w:rPr>
          <w:sz w:val="26"/>
          <w:szCs w:val="26"/>
        </w:rPr>
      </w:pPr>
      <w:r>
        <w:rPr>
          <w:sz w:val="26"/>
          <w:szCs w:val="26"/>
        </w:rPr>
        <w:t>5. Tăng cường công tác quản lý nhà nước trên các lĩnh vực; chăm lo đời sống Nhân dân; chủ động phòng, chống cháy nổ; đảm bảo an ninh trật tự, an toàn giao thông, an toàn vệ sinh thực phẩm.</w:t>
      </w:r>
    </w:p>
    <w:p>
      <w:pPr>
        <w:pBdr>
          <w:top w:val="nil"/>
          <w:left w:val="nil"/>
          <w:bottom w:val="nil"/>
          <w:right w:val="nil"/>
          <w:between w:val="nil"/>
        </w:pBdr>
        <w:spacing w:before="240" w:after="240"/>
        <w:ind w:firstLine="720"/>
        <w:jc w:val="both"/>
        <w:rPr>
          <w:b/>
          <w:color w:val="000000" w:themeColor="text1"/>
          <w:sz w:val="26"/>
          <w:szCs w:val="26"/>
          <w:lang w:val="pt-BR"/>
        </w:rPr>
      </w:pPr>
      <w:r>
        <w:rPr>
          <w:b/>
          <w:color w:val="000000" w:themeColor="text1"/>
          <w:sz w:val="26"/>
          <w:szCs w:val="26"/>
          <w:lang w:val="pt-BR"/>
        </w:rPr>
        <w:t>II. DỰ KIẾN CHƯƠNG TRÌNH CÔNG TÁC</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4717"/>
        <w:gridCol w:w="1988"/>
        <w:gridCol w:w="1811"/>
        <w:gridCol w:w="58"/>
      </w:tblGrid>
      <w:tr>
        <w:tc>
          <w:tcPr>
            <w:tcW w:w="966" w:type="dxa"/>
            <w:vAlign w:val="center"/>
          </w:tcPr>
          <w:p>
            <w:pPr>
              <w:spacing w:before="60" w:line="276" w:lineRule="auto"/>
              <w:jc w:val="center"/>
              <w:rPr>
                <w:b/>
                <w:color w:val="000000" w:themeColor="text1"/>
                <w:sz w:val="26"/>
                <w:szCs w:val="26"/>
              </w:rPr>
            </w:pPr>
            <w:r>
              <w:rPr>
                <w:b/>
                <w:color w:val="000000" w:themeColor="text1"/>
                <w:sz w:val="26"/>
                <w:szCs w:val="26"/>
              </w:rPr>
              <w:t>Ngày</w:t>
            </w:r>
          </w:p>
        </w:tc>
        <w:tc>
          <w:tcPr>
            <w:tcW w:w="4717" w:type="dxa"/>
            <w:vAlign w:val="center"/>
          </w:tcPr>
          <w:p>
            <w:pPr>
              <w:spacing w:before="60" w:line="276" w:lineRule="auto"/>
              <w:jc w:val="center"/>
              <w:rPr>
                <w:b/>
                <w:color w:val="000000" w:themeColor="text1"/>
                <w:sz w:val="26"/>
                <w:szCs w:val="26"/>
              </w:rPr>
            </w:pPr>
            <w:r>
              <w:rPr>
                <w:b/>
                <w:color w:val="000000" w:themeColor="text1"/>
                <w:sz w:val="26"/>
                <w:szCs w:val="26"/>
              </w:rPr>
              <w:t>Nội dung công việc</w:t>
            </w:r>
          </w:p>
        </w:tc>
        <w:tc>
          <w:tcPr>
            <w:tcW w:w="1988" w:type="dxa"/>
            <w:vAlign w:val="center"/>
          </w:tcPr>
          <w:p>
            <w:pPr>
              <w:spacing w:before="60" w:line="276" w:lineRule="auto"/>
              <w:jc w:val="center"/>
              <w:rPr>
                <w:b/>
                <w:color w:val="000000" w:themeColor="text1"/>
                <w:sz w:val="26"/>
                <w:szCs w:val="26"/>
              </w:rPr>
            </w:pPr>
            <w:r>
              <w:rPr>
                <w:b/>
                <w:color w:val="000000" w:themeColor="text1"/>
                <w:sz w:val="26"/>
                <w:szCs w:val="26"/>
              </w:rPr>
              <w:t xml:space="preserve">Cơ quan </w:t>
            </w:r>
          </w:p>
          <w:p>
            <w:pPr>
              <w:spacing w:before="60" w:line="276" w:lineRule="auto"/>
              <w:jc w:val="center"/>
              <w:rPr>
                <w:b/>
                <w:color w:val="000000" w:themeColor="text1"/>
                <w:sz w:val="26"/>
                <w:szCs w:val="26"/>
              </w:rPr>
            </w:pPr>
            <w:r>
              <w:rPr>
                <w:b/>
                <w:color w:val="000000" w:themeColor="text1"/>
                <w:sz w:val="26"/>
                <w:szCs w:val="26"/>
              </w:rPr>
              <w:t>chuẩn bị</w:t>
            </w:r>
          </w:p>
        </w:tc>
        <w:tc>
          <w:tcPr>
            <w:tcW w:w="1869" w:type="dxa"/>
            <w:gridSpan w:val="2"/>
            <w:vAlign w:val="center"/>
          </w:tcPr>
          <w:p>
            <w:pPr>
              <w:spacing w:before="60" w:line="276" w:lineRule="auto"/>
              <w:jc w:val="center"/>
              <w:rPr>
                <w:b/>
                <w:color w:val="000000" w:themeColor="text1"/>
                <w:sz w:val="26"/>
                <w:szCs w:val="26"/>
              </w:rPr>
            </w:pPr>
            <w:r>
              <w:rPr>
                <w:b/>
                <w:color w:val="000000" w:themeColor="text1"/>
                <w:sz w:val="26"/>
                <w:szCs w:val="26"/>
              </w:rPr>
              <w:t>Lãnh đạo UBND</w:t>
            </w:r>
          </w:p>
        </w:tc>
      </w:tr>
      <w:tr>
        <w:trPr>
          <w:trHeight w:val="1289"/>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1</w:t>
            </w:r>
          </w:p>
          <w:p>
            <w:pPr>
              <w:spacing w:before="60" w:line="276" w:lineRule="auto"/>
              <w:jc w:val="center"/>
              <w:rPr>
                <w:color w:val="000000" w:themeColor="text1"/>
                <w:sz w:val="26"/>
                <w:szCs w:val="26"/>
              </w:rPr>
            </w:pPr>
            <w:r>
              <w:rPr>
                <w:color w:val="000000" w:themeColor="text1"/>
                <w:sz w:val="26"/>
                <w:szCs w:val="26"/>
              </w:rPr>
              <w:t>Thứ tư</w:t>
            </w:r>
          </w:p>
        </w:tc>
        <w:tc>
          <w:tcPr>
            <w:tcW w:w="4717" w:type="dxa"/>
            <w:tcBorders>
              <w:top w:val="single" w:sz="4" w:space="0" w:color="auto"/>
              <w:bottom w:val="single" w:sz="4" w:space="0" w:color="auto"/>
            </w:tcBorders>
          </w:tcPr>
          <w:p>
            <w:pPr>
              <w:spacing w:before="60" w:line="276" w:lineRule="auto"/>
              <w:rPr>
                <w:sz w:val="26"/>
                <w:szCs w:val="26"/>
              </w:rPr>
            </w:pPr>
            <w:r>
              <w:rPr>
                <w:b/>
                <w:i/>
                <w:spacing w:val="-4"/>
                <w:sz w:val="26"/>
                <w:szCs w:val="26"/>
                <w:u w:val="single"/>
              </w:rPr>
              <w:t>Sáng</w:t>
            </w:r>
            <w:r>
              <w:rPr>
                <w:b/>
                <w:i/>
                <w:spacing w:val="-4"/>
                <w:sz w:val="26"/>
                <w:szCs w:val="26"/>
              </w:rPr>
              <w:t xml:space="preserve">:  - </w:t>
            </w:r>
            <w:r>
              <w:rPr>
                <w:sz w:val="26"/>
                <w:szCs w:val="26"/>
              </w:rPr>
              <w:t xml:space="preserve">Lễ chào cờ, </w:t>
            </w:r>
          </w:p>
          <w:p>
            <w:pPr>
              <w:spacing w:before="60" w:line="276" w:lineRule="auto"/>
              <w:jc w:val="both"/>
              <w:rPr>
                <w:sz w:val="26"/>
                <w:szCs w:val="26"/>
              </w:rPr>
            </w:pPr>
            <w:r>
              <w:rPr>
                <w:sz w:val="26"/>
                <w:szCs w:val="26"/>
              </w:rPr>
              <w:t>- Đ/c Chủ tịch tiếp công dân thường kỳ</w:t>
            </w:r>
          </w:p>
          <w:p>
            <w:pPr>
              <w:rPr>
                <w:sz w:val="26"/>
                <w:szCs w:val="26"/>
              </w:rPr>
            </w:pPr>
          </w:p>
          <w:p>
            <w:pPr>
              <w:tabs>
                <w:tab w:val="left" w:pos="1640"/>
              </w:tabs>
              <w:rPr>
                <w:sz w:val="26"/>
                <w:szCs w:val="26"/>
              </w:rPr>
            </w:pPr>
            <w:r>
              <w:rPr>
                <w:sz w:val="26"/>
                <w:szCs w:val="26"/>
              </w:rPr>
              <w:tab/>
            </w:r>
          </w:p>
        </w:tc>
        <w:tc>
          <w:tcPr>
            <w:tcW w:w="1988" w:type="dxa"/>
            <w:tcBorders>
              <w:top w:val="single" w:sz="4" w:space="0" w:color="auto"/>
              <w:bottom w:val="single" w:sz="4" w:space="0" w:color="auto"/>
            </w:tcBorders>
          </w:tcPr>
          <w:p>
            <w:pPr>
              <w:spacing w:before="60" w:line="276" w:lineRule="auto"/>
              <w:rPr>
                <w:sz w:val="26"/>
                <w:szCs w:val="26"/>
              </w:rPr>
            </w:pPr>
            <w:r>
              <w:rPr>
                <w:sz w:val="26"/>
                <w:szCs w:val="26"/>
              </w:rPr>
              <w:t>-VP Đảng ủy</w:t>
            </w:r>
          </w:p>
          <w:p>
            <w:pPr>
              <w:spacing w:before="60" w:line="276" w:lineRule="auto"/>
              <w:rPr>
                <w:sz w:val="26"/>
                <w:szCs w:val="26"/>
              </w:rPr>
            </w:pPr>
            <w:r>
              <w:rPr>
                <w:sz w:val="26"/>
                <w:szCs w:val="26"/>
              </w:rPr>
              <w:t>- TCD</w:t>
            </w:r>
          </w:p>
          <w:p>
            <w:pPr>
              <w:spacing w:before="60" w:line="276" w:lineRule="auto"/>
              <w:rPr>
                <w:sz w:val="26"/>
                <w:szCs w:val="26"/>
              </w:rPr>
            </w:pPr>
          </w:p>
          <w:p>
            <w:pPr>
              <w:spacing w:before="60" w:line="276" w:lineRule="auto"/>
              <w:rPr>
                <w:sz w:val="26"/>
                <w:szCs w:val="26"/>
              </w:rPr>
            </w:pPr>
            <w:r>
              <w:rPr>
                <w:sz w:val="26"/>
                <w:szCs w:val="26"/>
              </w:rPr>
              <w:t xml:space="preserve"> </w:t>
            </w:r>
          </w:p>
        </w:tc>
        <w:tc>
          <w:tcPr>
            <w:tcW w:w="1869" w:type="dxa"/>
            <w:gridSpan w:val="2"/>
            <w:tcBorders>
              <w:top w:val="single" w:sz="4" w:space="0" w:color="auto"/>
              <w:bottom w:val="single" w:sz="4" w:space="0" w:color="auto"/>
            </w:tcBorders>
          </w:tcPr>
          <w:p>
            <w:pPr>
              <w:spacing w:before="60" w:line="276" w:lineRule="auto"/>
              <w:rPr>
                <w:sz w:val="26"/>
                <w:szCs w:val="26"/>
              </w:rPr>
            </w:pPr>
            <w:r>
              <w:rPr>
                <w:sz w:val="26"/>
                <w:szCs w:val="26"/>
              </w:rPr>
              <w:t>- Chủ tịch, các PCT</w:t>
            </w:r>
          </w:p>
          <w:p>
            <w:pPr>
              <w:spacing w:before="60" w:line="276" w:lineRule="auto"/>
              <w:rPr>
                <w:sz w:val="26"/>
                <w:szCs w:val="26"/>
              </w:rPr>
            </w:pPr>
            <w:r>
              <w:rPr>
                <w:sz w:val="26"/>
                <w:szCs w:val="26"/>
              </w:rPr>
              <w:t>- Chủ tịch</w:t>
            </w:r>
          </w:p>
          <w:p>
            <w:pPr>
              <w:spacing w:before="60" w:line="276" w:lineRule="auto"/>
              <w:rPr>
                <w:sz w:val="26"/>
                <w:szCs w:val="26"/>
              </w:rPr>
            </w:pPr>
          </w:p>
          <w:p>
            <w:pPr>
              <w:spacing w:before="60" w:line="276" w:lineRule="auto"/>
              <w:rPr>
                <w:sz w:val="26"/>
                <w:szCs w:val="26"/>
              </w:rPr>
            </w:pPr>
          </w:p>
        </w:tc>
      </w:tr>
      <w:tr>
        <w:trPr>
          <w:trHeight w:val="244"/>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2</w:t>
            </w:r>
          </w:p>
          <w:p>
            <w:pPr>
              <w:spacing w:before="60" w:line="276" w:lineRule="auto"/>
              <w:jc w:val="center"/>
              <w:rPr>
                <w:color w:val="000000" w:themeColor="text1"/>
                <w:sz w:val="26"/>
                <w:szCs w:val="26"/>
              </w:rPr>
            </w:pPr>
            <w:r>
              <w:rPr>
                <w:color w:val="000000" w:themeColor="text1"/>
                <w:sz w:val="26"/>
                <w:szCs w:val="26"/>
              </w:rPr>
              <w:t>Thứ năm</w:t>
            </w:r>
          </w:p>
        </w:tc>
        <w:tc>
          <w:tcPr>
            <w:tcW w:w="4717" w:type="dxa"/>
            <w:tcBorders>
              <w:top w:val="single" w:sz="4" w:space="0" w:color="auto"/>
              <w:bottom w:val="single" w:sz="4" w:space="0" w:color="auto"/>
            </w:tcBorders>
          </w:tcPr>
          <w:p>
            <w:pPr>
              <w:spacing w:before="60" w:line="276" w:lineRule="auto"/>
              <w:jc w:val="both"/>
              <w:rPr>
                <w:sz w:val="26"/>
                <w:szCs w:val="26"/>
              </w:rPr>
            </w:pPr>
            <w:r>
              <w:rPr>
                <w:b/>
                <w:bCs/>
                <w:sz w:val="26"/>
                <w:szCs w:val="26"/>
                <w:u w:val="single"/>
              </w:rPr>
              <w:t>Sáng:</w:t>
            </w:r>
            <w:r>
              <w:rPr>
                <w:sz w:val="26"/>
                <w:szCs w:val="26"/>
              </w:rPr>
              <w:t xml:space="preserve">  - Hội nghị tổng kết 10 năm thi hành Luật hòa giải cơ sở </w:t>
            </w:r>
            <w:r>
              <w:rPr>
                <w:i/>
                <w:sz w:val="26"/>
                <w:szCs w:val="26"/>
              </w:rPr>
              <w:t>(theo lịch của huyện)</w:t>
            </w:r>
          </w:p>
          <w:p>
            <w:pPr>
              <w:spacing w:before="60" w:line="276" w:lineRule="auto"/>
              <w:jc w:val="both"/>
              <w:rPr>
                <w:sz w:val="26"/>
                <w:szCs w:val="26"/>
              </w:rPr>
            </w:pPr>
            <w:r>
              <w:rPr>
                <w:b/>
                <w:bCs/>
                <w:sz w:val="26"/>
                <w:szCs w:val="26"/>
                <w:u w:val="single"/>
              </w:rPr>
              <w:t>Chiều:</w:t>
            </w:r>
            <w:r>
              <w:rPr>
                <w:sz w:val="26"/>
                <w:szCs w:val="26"/>
              </w:rPr>
              <w:t xml:space="preserve"> - Tập huấn về tổ chức, quản lý hoạt động tại các thiết chế văn hóa </w:t>
            </w:r>
            <w:r>
              <w:rPr>
                <w:i/>
                <w:sz w:val="26"/>
                <w:szCs w:val="26"/>
              </w:rPr>
              <w:t>(theo lịch của huyện)</w:t>
            </w:r>
          </w:p>
          <w:p>
            <w:pPr>
              <w:spacing w:before="60" w:line="276" w:lineRule="auto"/>
              <w:jc w:val="both"/>
              <w:rPr>
                <w:iCs/>
                <w:sz w:val="26"/>
                <w:szCs w:val="26"/>
              </w:rPr>
            </w:pPr>
            <w:r>
              <w:rPr>
                <w:sz w:val="26"/>
                <w:szCs w:val="26"/>
              </w:rPr>
              <w:t xml:space="preserve">- </w:t>
            </w:r>
            <w:r>
              <w:rPr>
                <w:iCs/>
                <w:sz w:val="26"/>
                <w:szCs w:val="26"/>
              </w:rPr>
              <w:t>Hội nghị trực tuyến chuyên đề bảo đảm ATGT đối với học sinh</w:t>
            </w:r>
          </w:p>
          <w:p>
            <w:pPr>
              <w:spacing w:before="60" w:line="276" w:lineRule="auto"/>
              <w:jc w:val="both"/>
              <w:rPr>
                <w:sz w:val="26"/>
                <w:szCs w:val="26"/>
              </w:rPr>
            </w:pPr>
          </w:p>
        </w:tc>
        <w:tc>
          <w:tcPr>
            <w:tcW w:w="1988" w:type="dxa"/>
            <w:tcBorders>
              <w:top w:val="single" w:sz="4" w:space="0" w:color="auto"/>
              <w:bottom w:val="single" w:sz="4" w:space="0" w:color="auto"/>
            </w:tcBorders>
          </w:tcPr>
          <w:p>
            <w:pPr>
              <w:spacing w:before="60" w:line="276" w:lineRule="auto"/>
              <w:rPr>
                <w:sz w:val="26"/>
                <w:szCs w:val="26"/>
              </w:rPr>
            </w:pPr>
            <w:r>
              <w:rPr>
                <w:sz w:val="26"/>
                <w:szCs w:val="26"/>
              </w:rPr>
              <w:lastRenderedPageBreak/>
              <w:t xml:space="preserve">- Tư Pháp </w:t>
            </w:r>
          </w:p>
          <w:p>
            <w:pPr>
              <w:spacing w:before="60" w:line="276" w:lineRule="auto"/>
              <w:rPr>
                <w:sz w:val="26"/>
                <w:szCs w:val="26"/>
              </w:rPr>
            </w:pPr>
          </w:p>
          <w:p>
            <w:pPr>
              <w:spacing w:before="60" w:line="276" w:lineRule="auto"/>
              <w:rPr>
                <w:sz w:val="26"/>
                <w:szCs w:val="26"/>
              </w:rPr>
            </w:pPr>
            <w:r>
              <w:rPr>
                <w:sz w:val="26"/>
                <w:szCs w:val="26"/>
              </w:rPr>
              <w:t>- VHTT</w:t>
            </w:r>
          </w:p>
          <w:p>
            <w:pPr>
              <w:spacing w:before="60" w:line="276" w:lineRule="auto"/>
              <w:rPr>
                <w:sz w:val="26"/>
                <w:szCs w:val="26"/>
              </w:rPr>
            </w:pPr>
          </w:p>
          <w:p>
            <w:pPr>
              <w:spacing w:before="60" w:line="276" w:lineRule="auto"/>
              <w:rPr>
                <w:sz w:val="26"/>
                <w:szCs w:val="26"/>
              </w:rPr>
            </w:pPr>
          </w:p>
        </w:tc>
        <w:tc>
          <w:tcPr>
            <w:tcW w:w="1869" w:type="dxa"/>
            <w:gridSpan w:val="2"/>
            <w:tcBorders>
              <w:top w:val="single" w:sz="4" w:space="0" w:color="auto"/>
              <w:bottom w:val="single" w:sz="4" w:space="0" w:color="auto"/>
            </w:tcBorders>
          </w:tcPr>
          <w:p>
            <w:pPr>
              <w:spacing w:before="60" w:line="276" w:lineRule="auto"/>
              <w:rPr>
                <w:sz w:val="26"/>
                <w:szCs w:val="26"/>
              </w:rPr>
            </w:pPr>
            <w:r>
              <w:rPr>
                <w:sz w:val="26"/>
                <w:szCs w:val="26"/>
              </w:rPr>
              <w:t>- Đ/c Tiến, PCT</w:t>
            </w:r>
          </w:p>
          <w:p>
            <w:pPr>
              <w:spacing w:before="60" w:line="276" w:lineRule="auto"/>
              <w:rPr>
                <w:sz w:val="26"/>
                <w:szCs w:val="26"/>
              </w:rPr>
            </w:pPr>
          </w:p>
          <w:p>
            <w:pPr>
              <w:spacing w:before="60" w:line="276" w:lineRule="auto"/>
              <w:rPr>
                <w:sz w:val="26"/>
                <w:szCs w:val="26"/>
              </w:rPr>
            </w:pPr>
          </w:p>
          <w:p>
            <w:pPr>
              <w:spacing w:before="60" w:line="276" w:lineRule="auto"/>
              <w:rPr>
                <w:sz w:val="26"/>
                <w:szCs w:val="26"/>
              </w:rPr>
            </w:pPr>
          </w:p>
          <w:p>
            <w:pPr>
              <w:spacing w:before="60" w:line="276" w:lineRule="auto"/>
              <w:rPr>
                <w:sz w:val="26"/>
                <w:szCs w:val="26"/>
              </w:rPr>
            </w:pPr>
          </w:p>
          <w:p>
            <w:pPr>
              <w:spacing w:before="60" w:line="276" w:lineRule="auto"/>
              <w:rPr>
                <w:sz w:val="26"/>
                <w:szCs w:val="26"/>
              </w:rPr>
            </w:pPr>
            <w:r>
              <w:rPr>
                <w:sz w:val="26"/>
                <w:szCs w:val="26"/>
              </w:rPr>
              <w:t>- Đ/c Chủ tịch</w:t>
            </w:r>
          </w:p>
        </w:tc>
      </w:tr>
      <w:t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lastRenderedPageBreak/>
              <w:t>3</w:t>
            </w:r>
          </w:p>
          <w:p>
            <w:pPr>
              <w:spacing w:before="60" w:line="276" w:lineRule="auto"/>
              <w:jc w:val="center"/>
              <w:rPr>
                <w:color w:val="000000" w:themeColor="text1"/>
                <w:sz w:val="26"/>
                <w:szCs w:val="26"/>
              </w:rPr>
            </w:pPr>
            <w:r>
              <w:rPr>
                <w:color w:val="000000" w:themeColor="text1"/>
                <w:sz w:val="26"/>
                <w:szCs w:val="26"/>
              </w:rPr>
              <w:t>Thứ sáu</w:t>
            </w:r>
          </w:p>
        </w:tc>
        <w:tc>
          <w:tcPr>
            <w:tcW w:w="4717" w:type="dxa"/>
            <w:tcBorders>
              <w:top w:val="single" w:sz="4" w:space="0" w:color="auto"/>
              <w:bottom w:val="single" w:sz="4" w:space="0" w:color="auto"/>
            </w:tcBorders>
          </w:tcPr>
          <w:p>
            <w:pPr>
              <w:spacing w:before="60" w:line="276" w:lineRule="auto"/>
              <w:jc w:val="both"/>
              <w:rPr>
                <w:sz w:val="26"/>
                <w:szCs w:val="26"/>
              </w:rPr>
            </w:pPr>
            <w:r>
              <w:rPr>
                <w:b/>
                <w:i/>
                <w:sz w:val="26"/>
                <w:szCs w:val="26"/>
                <w:u w:val="single"/>
              </w:rPr>
              <w:t>Sáng</w:t>
            </w:r>
            <w:r>
              <w:rPr>
                <w:b/>
                <w:i/>
                <w:sz w:val="26"/>
                <w:szCs w:val="26"/>
              </w:rPr>
              <w:t>:</w:t>
            </w:r>
            <w:r>
              <w:rPr>
                <w:sz w:val="26"/>
                <w:szCs w:val="26"/>
              </w:rPr>
              <w:t xml:space="preserve"> Hội nghị t</w:t>
            </w:r>
            <w:r>
              <w:rPr>
                <w:sz w:val="26"/>
                <w:szCs w:val="26"/>
                <w:lang w:val="vi-VN"/>
              </w:rPr>
              <w:t>ập huấn Luật thực hiện dân chủ cơ sở</w:t>
            </w:r>
            <w:r>
              <w:rPr>
                <w:sz w:val="26"/>
                <w:szCs w:val="26"/>
              </w:rPr>
              <w:t xml:space="preserve"> </w:t>
            </w:r>
            <w:r>
              <w:rPr>
                <w:i/>
                <w:sz w:val="26"/>
                <w:szCs w:val="26"/>
              </w:rPr>
              <w:t>(theo lịch của huyện)</w:t>
            </w:r>
          </w:p>
          <w:p>
            <w:pPr>
              <w:pBdr>
                <w:top w:val="nil"/>
                <w:left w:val="nil"/>
                <w:bottom w:val="nil"/>
                <w:right w:val="nil"/>
                <w:between w:val="nil"/>
              </w:pBdr>
              <w:spacing w:before="60" w:line="276" w:lineRule="auto"/>
              <w:jc w:val="both"/>
              <w:rPr>
                <w:sz w:val="26"/>
                <w:szCs w:val="26"/>
              </w:rPr>
            </w:pPr>
          </w:p>
          <w:p>
            <w:pPr>
              <w:tabs>
                <w:tab w:val="left" w:pos="1782"/>
              </w:tabs>
              <w:spacing w:before="60" w:line="276" w:lineRule="auto"/>
              <w:jc w:val="both"/>
              <w:rPr>
                <w:sz w:val="26"/>
                <w:szCs w:val="26"/>
              </w:rPr>
            </w:pPr>
            <w:r>
              <w:rPr>
                <w:sz w:val="26"/>
                <w:szCs w:val="26"/>
              </w:rPr>
              <w:t>Chiều: Một số Chi bộ sinh hoạt thường kỳ</w:t>
            </w:r>
          </w:p>
        </w:tc>
        <w:tc>
          <w:tcPr>
            <w:tcW w:w="1988" w:type="dxa"/>
            <w:tcBorders>
              <w:top w:val="single" w:sz="4" w:space="0" w:color="auto"/>
              <w:bottom w:val="single" w:sz="4" w:space="0" w:color="auto"/>
            </w:tcBorders>
          </w:tcPr>
          <w:p>
            <w:pPr>
              <w:spacing w:before="60" w:line="276" w:lineRule="auto"/>
              <w:rPr>
                <w:sz w:val="26"/>
                <w:szCs w:val="26"/>
              </w:rPr>
            </w:pPr>
            <w:r>
              <w:rPr>
                <w:sz w:val="26"/>
                <w:szCs w:val="26"/>
              </w:rPr>
              <w:t>- Tư pháp</w:t>
            </w:r>
          </w:p>
          <w:p>
            <w:pPr>
              <w:spacing w:before="60" w:line="276" w:lineRule="auto"/>
              <w:rPr>
                <w:sz w:val="26"/>
                <w:szCs w:val="26"/>
              </w:rPr>
            </w:pPr>
          </w:p>
          <w:p>
            <w:pPr>
              <w:spacing w:before="60" w:line="276" w:lineRule="auto"/>
              <w:rPr>
                <w:sz w:val="26"/>
                <w:szCs w:val="26"/>
              </w:rPr>
            </w:pPr>
          </w:p>
          <w:p>
            <w:pPr>
              <w:spacing w:before="60" w:line="276" w:lineRule="auto"/>
              <w:rPr>
                <w:sz w:val="26"/>
                <w:szCs w:val="26"/>
              </w:rPr>
            </w:pPr>
          </w:p>
          <w:p>
            <w:pPr>
              <w:spacing w:before="60" w:line="276" w:lineRule="auto"/>
              <w:rPr>
                <w:sz w:val="26"/>
                <w:szCs w:val="26"/>
              </w:rPr>
            </w:pPr>
          </w:p>
        </w:tc>
        <w:tc>
          <w:tcPr>
            <w:tcW w:w="1869" w:type="dxa"/>
            <w:gridSpan w:val="2"/>
            <w:tcBorders>
              <w:top w:val="single" w:sz="4" w:space="0" w:color="auto"/>
              <w:bottom w:val="single" w:sz="4" w:space="0" w:color="auto"/>
            </w:tcBorders>
          </w:tcPr>
          <w:p>
            <w:pPr>
              <w:spacing w:before="60" w:line="276" w:lineRule="auto"/>
              <w:rPr>
                <w:sz w:val="26"/>
                <w:szCs w:val="26"/>
              </w:rPr>
            </w:pPr>
            <w:r>
              <w:rPr>
                <w:sz w:val="26"/>
                <w:szCs w:val="26"/>
              </w:rPr>
              <w:t>- Đ/c Chủ tịch</w:t>
            </w:r>
          </w:p>
          <w:p>
            <w:pPr>
              <w:spacing w:before="60" w:line="276" w:lineRule="auto"/>
              <w:rPr>
                <w:sz w:val="26"/>
                <w:szCs w:val="26"/>
              </w:rPr>
            </w:pPr>
          </w:p>
          <w:p>
            <w:pPr>
              <w:spacing w:before="60" w:line="276" w:lineRule="auto"/>
              <w:rPr>
                <w:sz w:val="26"/>
                <w:szCs w:val="26"/>
              </w:rPr>
            </w:pPr>
          </w:p>
          <w:p>
            <w:pPr>
              <w:spacing w:before="60" w:line="276" w:lineRule="auto"/>
              <w:rPr>
                <w:sz w:val="26"/>
                <w:szCs w:val="26"/>
              </w:rPr>
            </w:pPr>
          </w:p>
        </w:tc>
      </w:tr>
      <w:tr>
        <w:trPr>
          <w:trHeight w:val="45"/>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4</w:t>
            </w:r>
          </w:p>
        </w:tc>
        <w:tc>
          <w:tcPr>
            <w:tcW w:w="4717" w:type="dxa"/>
            <w:tcBorders>
              <w:top w:val="single" w:sz="4" w:space="0" w:color="auto"/>
              <w:bottom w:val="single" w:sz="4" w:space="0" w:color="auto"/>
            </w:tcBorders>
          </w:tcPr>
          <w:p>
            <w:pPr>
              <w:pBdr>
                <w:top w:val="nil"/>
                <w:left w:val="nil"/>
                <w:bottom w:val="nil"/>
                <w:right w:val="nil"/>
                <w:between w:val="nil"/>
              </w:pBdr>
              <w:spacing w:before="60" w:line="276" w:lineRule="auto"/>
              <w:jc w:val="both"/>
              <w:rPr>
                <w:color w:val="000000" w:themeColor="text1"/>
                <w:sz w:val="26"/>
                <w:szCs w:val="26"/>
              </w:rPr>
            </w:pPr>
            <w:r>
              <w:rPr>
                <w:color w:val="000000" w:themeColor="text1"/>
                <w:sz w:val="26"/>
                <w:szCs w:val="26"/>
              </w:rPr>
              <w:t xml:space="preserve"> </w:t>
            </w:r>
            <w:r>
              <w:rPr>
                <w:b/>
                <w:bCs/>
                <w:i/>
                <w:iCs/>
                <w:color w:val="000000" w:themeColor="text1"/>
                <w:sz w:val="26"/>
                <w:szCs w:val="26"/>
              </w:rPr>
              <w:t>Thứ bảy:</w:t>
            </w:r>
            <w:r>
              <w:rPr>
                <w:color w:val="000000" w:themeColor="text1"/>
                <w:sz w:val="26"/>
                <w:szCs w:val="26"/>
              </w:rPr>
              <w:t xml:space="preserve"> Kiểm tra, chỉ đạo NTM 3 thôn</w:t>
            </w:r>
          </w:p>
          <w:p>
            <w:pPr>
              <w:pBdr>
                <w:top w:val="nil"/>
                <w:left w:val="nil"/>
                <w:bottom w:val="nil"/>
                <w:right w:val="nil"/>
                <w:between w:val="nil"/>
              </w:pBdr>
              <w:spacing w:before="60" w:line="276" w:lineRule="auto"/>
              <w:jc w:val="both"/>
              <w:rPr>
                <w:iCs/>
                <w:spacing w:val="-4"/>
                <w:sz w:val="26"/>
                <w:szCs w:val="26"/>
                <w:shd w:val="clear" w:color="auto" w:fill="FFFFFF"/>
              </w:rPr>
            </w:pPr>
          </w:p>
        </w:tc>
        <w:tc>
          <w:tcPr>
            <w:tcW w:w="1988" w:type="dxa"/>
            <w:tcBorders>
              <w:top w:val="single" w:sz="4" w:space="0" w:color="auto"/>
              <w:bottom w:val="single" w:sz="4" w:space="0" w:color="auto"/>
            </w:tcBorders>
          </w:tcPr>
          <w:p>
            <w:pPr>
              <w:spacing w:before="60" w:line="276" w:lineRule="auto"/>
              <w:rPr>
                <w:color w:val="000000" w:themeColor="text1"/>
                <w:sz w:val="26"/>
                <w:szCs w:val="26"/>
              </w:rPr>
            </w:pPr>
            <w:r>
              <w:rPr>
                <w:color w:val="000000" w:themeColor="text1"/>
                <w:sz w:val="26"/>
                <w:szCs w:val="26"/>
              </w:rPr>
              <w:t>- VP NTM</w:t>
            </w:r>
          </w:p>
        </w:tc>
        <w:tc>
          <w:tcPr>
            <w:tcW w:w="1869" w:type="dxa"/>
            <w:gridSpan w:val="2"/>
            <w:tcBorders>
              <w:top w:val="single" w:sz="4" w:space="0" w:color="auto"/>
              <w:bottom w:val="single" w:sz="4" w:space="0" w:color="auto"/>
            </w:tcBorders>
          </w:tcPr>
          <w:p>
            <w:pPr>
              <w:spacing w:before="60" w:line="276" w:lineRule="auto"/>
              <w:rPr>
                <w:color w:val="000000" w:themeColor="text1"/>
                <w:sz w:val="26"/>
                <w:szCs w:val="26"/>
              </w:rPr>
            </w:pPr>
            <w:r>
              <w:rPr>
                <w:color w:val="000000" w:themeColor="text1"/>
                <w:sz w:val="26"/>
                <w:szCs w:val="26"/>
              </w:rPr>
              <w:t>- Chủ tịch, các PCT</w:t>
            </w:r>
          </w:p>
          <w:p>
            <w:pPr>
              <w:spacing w:before="60" w:line="276" w:lineRule="auto"/>
              <w:rPr>
                <w:color w:val="000000" w:themeColor="text1"/>
                <w:sz w:val="26"/>
                <w:szCs w:val="26"/>
              </w:rPr>
            </w:pPr>
          </w:p>
          <w:p>
            <w:pPr>
              <w:spacing w:before="60" w:line="276" w:lineRule="auto"/>
              <w:rPr>
                <w:color w:val="000000" w:themeColor="text1"/>
                <w:sz w:val="26"/>
                <w:szCs w:val="26"/>
              </w:rPr>
            </w:pPr>
          </w:p>
        </w:tc>
      </w:tr>
      <w:tr>
        <w:tc>
          <w:tcPr>
            <w:tcW w:w="966" w:type="dxa"/>
            <w:tcBorders>
              <w:top w:val="single" w:sz="4" w:space="0" w:color="auto"/>
              <w:bottom w:val="single" w:sz="4" w:space="0" w:color="auto"/>
            </w:tcBorders>
            <w:vAlign w:val="center"/>
          </w:tcPr>
          <w:p>
            <w:pPr>
              <w:spacing w:before="60" w:line="276" w:lineRule="auto"/>
              <w:jc w:val="center"/>
              <w:rPr>
                <w:b/>
                <w:color w:val="000000" w:themeColor="text1"/>
                <w:sz w:val="26"/>
                <w:szCs w:val="26"/>
              </w:rPr>
            </w:pPr>
            <w:r>
              <w:rPr>
                <w:b/>
                <w:color w:val="000000" w:themeColor="text1"/>
                <w:sz w:val="26"/>
                <w:szCs w:val="26"/>
              </w:rPr>
              <w:t>5</w:t>
            </w:r>
          </w:p>
        </w:tc>
        <w:tc>
          <w:tcPr>
            <w:tcW w:w="4717" w:type="dxa"/>
            <w:tcBorders>
              <w:top w:val="single" w:sz="4" w:space="0" w:color="auto"/>
              <w:bottom w:val="single" w:sz="4" w:space="0" w:color="auto"/>
            </w:tcBorders>
          </w:tcPr>
          <w:p>
            <w:pPr>
              <w:tabs>
                <w:tab w:val="left" w:pos="1782"/>
              </w:tabs>
              <w:spacing w:before="60" w:line="276" w:lineRule="auto"/>
              <w:jc w:val="both"/>
              <w:rPr>
                <w:b/>
                <w:color w:val="000000" w:themeColor="text1"/>
                <w:spacing w:val="-4"/>
                <w:sz w:val="26"/>
                <w:szCs w:val="26"/>
              </w:rPr>
            </w:pPr>
            <w:r>
              <w:rPr>
                <w:b/>
                <w:color w:val="000000" w:themeColor="text1"/>
                <w:spacing w:val="-4"/>
                <w:sz w:val="26"/>
                <w:szCs w:val="26"/>
              </w:rPr>
              <w:t>Chủ nhật: Nghỉ</w:t>
            </w:r>
          </w:p>
          <w:p>
            <w:pPr>
              <w:spacing w:before="60" w:line="276" w:lineRule="auto"/>
              <w:jc w:val="both"/>
              <w:rPr>
                <w:sz w:val="26"/>
                <w:szCs w:val="26"/>
              </w:rPr>
            </w:pPr>
            <w:r>
              <w:rPr>
                <w:b/>
                <w:color w:val="000000" w:themeColor="text1"/>
                <w:spacing w:val="-4"/>
                <w:sz w:val="26"/>
                <w:szCs w:val="26"/>
                <w:u w:val="single"/>
              </w:rPr>
              <w:t xml:space="preserve">Sáng: </w:t>
            </w:r>
            <w:r>
              <w:rPr>
                <w:sz w:val="26"/>
              </w:rPr>
              <w:t xml:space="preserve">- Hội nghị trực tuyến toàn quốc đánh giá kết quả 10 tháng thực hiện Chỉ thị số 01/CT-TTg ngày 03/01/2023 của Thủ tướng Chính phủ về tăng cường công tác phòng cháy, chữa cháy trong tình hình mới </w:t>
            </w:r>
            <w:r>
              <w:rPr>
                <w:i/>
                <w:sz w:val="26"/>
                <w:szCs w:val="26"/>
              </w:rPr>
              <w:t>(theo lịch của huyện)</w:t>
            </w:r>
          </w:p>
          <w:p>
            <w:pPr>
              <w:tabs>
                <w:tab w:val="left" w:pos="1782"/>
              </w:tabs>
              <w:spacing w:before="60" w:line="276" w:lineRule="auto"/>
              <w:jc w:val="both"/>
              <w:rPr>
                <w:b/>
                <w:color w:val="000000" w:themeColor="text1"/>
                <w:spacing w:val="-4"/>
                <w:sz w:val="26"/>
                <w:szCs w:val="26"/>
                <w:u w:val="single"/>
              </w:rPr>
            </w:pPr>
          </w:p>
        </w:tc>
        <w:tc>
          <w:tcPr>
            <w:tcW w:w="1988" w:type="dxa"/>
            <w:tcBorders>
              <w:top w:val="single" w:sz="4" w:space="0" w:color="auto"/>
              <w:bottom w:val="single" w:sz="4" w:space="0" w:color="auto"/>
            </w:tcBorders>
          </w:tcPr>
          <w:p>
            <w:pPr>
              <w:spacing w:before="60" w:line="276" w:lineRule="auto"/>
              <w:jc w:val="both"/>
              <w:rPr>
                <w:color w:val="000000" w:themeColor="text1"/>
                <w:spacing w:val="-8"/>
                <w:sz w:val="26"/>
                <w:szCs w:val="26"/>
              </w:rPr>
            </w:pPr>
          </w:p>
          <w:p>
            <w:pPr>
              <w:spacing w:before="60" w:line="276" w:lineRule="auto"/>
              <w:jc w:val="both"/>
              <w:rPr>
                <w:color w:val="000000" w:themeColor="text1"/>
                <w:spacing w:val="-8"/>
                <w:sz w:val="26"/>
                <w:szCs w:val="26"/>
              </w:rPr>
            </w:pPr>
            <w:r>
              <w:rPr>
                <w:color w:val="000000" w:themeColor="text1"/>
                <w:spacing w:val="-8"/>
                <w:sz w:val="26"/>
                <w:szCs w:val="26"/>
              </w:rPr>
              <w:t>- Công an</w:t>
            </w:r>
          </w:p>
        </w:tc>
        <w:tc>
          <w:tcPr>
            <w:tcW w:w="1869" w:type="dxa"/>
            <w:gridSpan w:val="2"/>
            <w:tcBorders>
              <w:top w:val="single" w:sz="4" w:space="0" w:color="auto"/>
              <w:bottom w:val="single" w:sz="4" w:space="0" w:color="auto"/>
            </w:tcBorders>
          </w:tcPr>
          <w:p>
            <w:pPr>
              <w:spacing w:before="60" w:line="276" w:lineRule="auto"/>
              <w:jc w:val="both"/>
              <w:rPr>
                <w:color w:val="000000" w:themeColor="text1"/>
                <w:sz w:val="26"/>
                <w:szCs w:val="26"/>
              </w:rPr>
            </w:pPr>
          </w:p>
          <w:p>
            <w:pPr>
              <w:spacing w:before="60" w:line="276" w:lineRule="auto"/>
              <w:jc w:val="both"/>
              <w:rPr>
                <w:color w:val="000000" w:themeColor="text1"/>
                <w:sz w:val="26"/>
                <w:szCs w:val="26"/>
              </w:rPr>
            </w:pPr>
            <w:r>
              <w:rPr>
                <w:color w:val="000000" w:themeColor="text1"/>
                <w:sz w:val="26"/>
                <w:szCs w:val="26"/>
              </w:rPr>
              <w:t xml:space="preserve">- Đ/c Chủ tịch, </w:t>
            </w:r>
          </w:p>
        </w:tc>
      </w:tr>
      <w:t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6</w:t>
            </w:r>
          </w:p>
          <w:p>
            <w:pPr>
              <w:spacing w:before="60" w:line="276" w:lineRule="auto"/>
              <w:jc w:val="center"/>
              <w:rPr>
                <w:color w:val="000000" w:themeColor="text1"/>
                <w:sz w:val="26"/>
                <w:szCs w:val="26"/>
              </w:rPr>
            </w:pPr>
            <w:r>
              <w:rPr>
                <w:color w:val="000000" w:themeColor="text1"/>
                <w:sz w:val="26"/>
                <w:szCs w:val="26"/>
              </w:rPr>
              <w:t>Thứ hai</w:t>
            </w:r>
          </w:p>
        </w:tc>
        <w:tc>
          <w:tcPr>
            <w:tcW w:w="4717" w:type="dxa"/>
            <w:tcBorders>
              <w:top w:val="single" w:sz="4" w:space="0" w:color="auto"/>
              <w:bottom w:val="single" w:sz="4" w:space="0" w:color="auto"/>
            </w:tcBorders>
          </w:tcPr>
          <w:p>
            <w:pPr>
              <w:spacing w:before="60" w:line="276" w:lineRule="auto"/>
              <w:jc w:val="both"/>
              <w:rPr>
                <w:color w:val="000000" w:themeColor="text1"/>
                <w:spacing w:val="-4"/>
                <w:sz w:val="26"/>
                <w:szCs w:val="26"/>
              </w:rPr>
            </w:pPr>
            <w:r>
              <w:rPr>
                <w:b/>
                <w:i/>
                <w:sz w:val="26"/>
                <w:szCs w:val="26"/>
                <w:u w:val="single"/>
              </w:rPr>
              <w:t>Sáng</w:t>
            </w:r>
            <w:r>
              <w:rPr>
                <w:sz w:val="26"/>
                <w:szCs w:val="26"/>
              </w:rPr>
              <w:t xml:space="preserve">: </w:t>
            </w:r>
            <w:r>
              <w:rPr>
                <w:color w:val="000000" w:themeColor="text1"/>
                <w:spacing w:val="-4"/>
                <w:sz w:val="26"/>
                <w:szCs w:val="26"/>
              </w:rPr>
              <w:t>- Giao ban UBND xã</w:t>
            </w:r>
          </w:p>
          <w:p>
            <w:pPr>
              <w:spacing w:before="60" w:line="276" w:lineRule="auto"/>
              <w:jc w:val="both"/>
              <w:rPr>
                <w:sz w:val="26"/>
                <w:szCs w:val="26"/>
              </w:rPr>
            </w:pPr>
            <w:r>
              <w:rPr>
                <w:sz w:val="26"/>
                <w:szCs w:val="26"/>
              </w:rPr>
              <w:t xml:space="preserve">- Tiếp công dân định kỳ của đồng chí Chủ tịch UBND huyện </w:t>
            </w:r>
            <w:r>
              <w:rPr>
                <w:i/>
                <w:sz w:val="26"/>
                <w:szCs w:val="26"/>
              </w:rPr>
              <w:t>(theo lịch của huyện)</w:t>
            </w:r>
          </w:p>
          <w:p>
            <w:pPr>
              <w:spacing w:before="60" w:line="276" w:lineRule="auto"/>
              <w:jc w:val="both"/>
              <w:rPr>
                <w:i/>
                <w:sz w:val="26"/>
                <w:szCs w:val="26"/>
              </w:rPr>
            </w:pPr>
            <w:r>
              <w:rPr>
                <w:sz w:val="26"/>
                <w:szCs w:val="26"/>
              </w:rPr>
              <w:t>- Khai mạc công tác khám sơ tuyển nghĩa vụ quân sự, nghĩa vụ tham gia công an nhân dân.</w:t>
            </w:r>
          </w:p>
          <w:p>
            <w:pPr>
              <w:pBdr>
                <w:top w:val="nil"/>
                <w:left w:val="nil"/>
                <w:bottom w:val="nil"/>
                <w:right w:val="nil"/>
                <w:between w:val="nil"/>
              </w:pBdr>
              <w:spacing w:before="60" w:line="276" w:lineRule="auto"/>
              <w:jc w:val="both"/>
              <w:rPr>
                <w:sz w:val="26"/>
                <w:szCs w:val="26"/>
              </w:rPr>
            </w:pPr>
            <w:r>
              <w:rPr>
                <w:b/>
                <w:i/>
                <w:sz w:val="26"/>
                <w:szCs w:val="26"/>
                <w:u w:val="single"/>
              </w:rPr>
              <w:t>Chiều</w:t>
            </w:r>
            <w:r>
              <w:rPr>
                <w:sz w:val="26"/>
                <w:szCs w:val="26"/>
              </w:rPr>
              <w:t>: Làm việc với xã Kỳ Phú về xây dựng mô hình xã thương mại điện tử</w:t>
            </w:r>
          </w:p>
          <w:p>
            <w:pPr>
              <w:pBdr>
                <w:top w:val="nil"/>
                <w:left w:val="nil"/>
                <w:bottom w:val="nil"/>
                <w:right w:val="nil"/>
                <w:between w:val="nil"/>
              </w:pBdr>
              <w:spacing w:before="60" w:line="276" w:lineRule="auto"/>
              <w:jc w:val="both"/>
              <w:rPr>
                <w:i/>
                <w:sz w:val="26"/>
                <w:szCs w:val="26"/>
              </w:rPr>
            </w:pPr>
          </w:p>
        </w:tc>
        <w:tc>
          <w:tcPr>
            <w:tcW w:w="1988" w:type="dxa"/>
            <w:tcBorders>
              <w:top w:val="single" w:sz="4" w:space="0" w:color="auto"/>
              <w:bottom w:val="single" w:sz="4" w:space="0" w:color="auto"/>
            </w:tcBorders>
          </w:tcPr>
          <w:p>
            <w:pPr>
              <w:spacing w:before="60" w:line="276" w:lineRule="auto"/>
              <w:rPr>
                <w:sz w:val="26"/>
                <w:szCs w:val="26"/>
              </w:rPr>
            </w:pPr>
            <w:r>
              <w:rPr>
                <w:sz w:val="26"/>
                <w:szCs w:val="26"/>
              </w:rPr>
              <w:t>-Văn phòng</w:t>
            </w:r>
          </w:p>
          <w:p>
            <w:pPr>
              <w:spacing w:before="60" w:line="276" w:lineRule="auto"/>
              <w:rPr>
                <w:sz w:val="26"/>
                <w:szCs w:val="26"/>
              </w:rPr>
            </w:pPr>
            <w:r>
              <w:rPr>
                <w:sz w:val="26"/>
                <w:szCs w:val="26"/>
              </w:rPr>
              <w:t>- Ban TCD</w:t>
            </w:r>
          </w:p>
          <w:p>
            <w:pPr>
              <w:spacing w:before="60" w:line="276" w:lineRule="auto"/>
              <w:rPr>
                <w:sz w:val="26"/>
                <w:szCs w:val="26"/>
              </w:rPr>
            </w:pPr>
          </w:p>
          <w:p>
            <w:pPr>
              <w:spacing w:before="60" w:line="276" w:lineRule="auto"/>
              <w:rPr>
                <w:sz w:val="26"/>
                <w:szCs w:val="26"/>
              </w:rPr>
            </w:pPr>
          </w:p>
          <w:p>
            <w:pPr>
              <w:spacing w:before="60" w:line="276" w:lineRule="auto"/>
              <w:rPr>
                <w:sz w:val="26"/>
                <w:szCs w:val="26"/>
              </w:rPr>
            </w:pPr>
            <w:r>
              <w:rPr>
                <w:sz w:val="26"/>
                <w:szCs w:val="26"/>
              </w:rPr>
              <w:t>BCH QS</w:t>
            </w:r>
          </w:p>
          <w:p>
            <w:pPr>
              <w:spacing w:before="60" w:line="276" w:lineRule="auto"/>
              <w:rPr>
                <w:sz w:val="26"/>
                <w:szCs w:val="26"/>
              </w:rPr>
            </w:pPr>
          </w:p>
          <w:p>
            <w:pPr>
              <w:spacing w:before="60" w:line="276" w:lineRule="auto"/>
              <w:rPr>
                <w:sz w:val="26"/>
                <w:szCs w:val="26"/>
              </w:rPr>
            </w:pPr>
            <w:r>
              <w:rPr>
                <w:sz w:val="26"/>
                <w:szCs w:val="26"/>
              </w:rPr>
              <w:t>- Văn phòng</w:t>
            </w:r>
          </w:p>
          <w:p>
            <w:pPr>
              <w:spacing w:before="60" w:line="276" w:lineRule="auto"/>
              <w:rPr>
                <w:sz w:val="26"/>
                <w:szCs w:val="26"/>
              </w:rPr>
            </w:pPr>
          </w:p>
          <w:p>
            <w:pPr>
              <w:spacing w:before="60" w:line="276" w:lineRule="auto"/>
              <w:rPr>
                <w:sz w:val="26"/>
                <w:szCs w:val="26"/>
              </w:rPr>
            </w:pPr>
          </w:p>
        </w:tc>
        <w:tc>
          <w:tcPr>
            <w:tcW w:w="1869" w:type="dxa"/>
            <w:gridSpan w:val="2"/>
            <w:tcBorders>
              <w:top w:val="single" w:sz="4" w:space="0" w:color="auto"/>
              <w:bottom w:val="single" w:sz="4" w:space="0" w:color="auto"/>
            </w:tcBorders>
          </w:tcPr>
          <w:p>
            <w:pPr>
              <w:spacing w:before="60" w:line="276" w:lineRule="auto"/>
              <w:rPr>
                <w:sz w:val="26"/>
                <w:szCs w:val="26"/>
              </w:rPr>
            </w:pPr>
            <w:r>
              <w:rPr>
                <w:sz w:val="26"/>
                <w:szCs w:val="26"/>
              </w:rPr>
              <w:t>- Đ/c Chủ tịch</w:t>
            </w:r>
          </w:p>
          <w:p>
            <w:pPr>
              <w:spacing w:before="60" w:line="276" w:lineRule="auto"/>
              <w:rPr>
                <w:sz w:val="26"/>
                <w:szCs w:val="26"/>
              </w:rPr>
            </w:pPr>
          </w:p>
          <w:p>
            <w:pPr>
              <w:spacing w:before="60" w:line="276" w:lineRule="auto"/>
              <w:rPr>
                <w:sz w:val="26"/>
                <w:szCs w:val="26"/>
              </w:rPr>
            </w:pPr>
            <w:r>
              <w:rPr>
                <w:sz w:val="26"/>
                <w:szCs w:val="26"/>
              </w:rPr>
              <w:t>- Đ/c Chủ tịch</w:t>
            </w:r>
          </w:p>
          <w:p>
            <w:pPr>
              <w:spacing w:before="60" w:line="276" w:lineRule="auto"/>
              <w:rPr>
                <w:sz w:val="26"/>
                <w:szCs w:val="26"/>
              </w:rPr>
            </w:pPr>
          </w:p>
          <w:p>
            <w:pPr>
              <w:spacing w:before="60" w:line="276" w:lineRule="auto"/>
              <w:rPr>
                <w:sz w:val="26"/>
                <w:szCs w:val="26"/>
              </w:rPr>
            </w:pPr>
          </w:p>
          <w:p>
            <w:pPr>
              <w:spacing w:before="60" w:line="276" w:lineRule="auto"/>
              <w:rPr>
                <w:sz w:val="26"/>
                <w:szCs w:val="26"/>
              </w:rPr>
            </w:pPr>
            <w:r>
              <w:rPr>
                <w:sz w:val="26"/>
                <w:szCs w:val="26"/>
              </w:rPr>
              <w:t>- Chủ tịch, các PCT</w:t>
            </w:r>
          </w:p>
          <w:p>
            <w:pPr>
              <w:spacing w:before="60" w:line="276" w:lineRule="auto"/>
              <w:rPr>
                <w:sz w:val="26"/>
                <w:szCs w:val="26"/>
              </w:rPr>
            </w:pPr>
          </w:p>
          <w:p>
            <w:pPr>
              <w:spacing w:before="60" w:line="276" w:lineRule="auto"/>
              <w:rPr>
                <w:sz w:val="26"/>
                <w:szCs w:val="26"/>
              </w:rPr>
            </w:pPr>
          </w:p>
        </w:tc>
      </w:tr>
      <w:t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7</w:t>
            </w:r>
          </w:p>
          <w:p>
            <w:pPr>
              <w:spacing w:before="60" w:line="276" w:lineRule="auto"/>
              <w:jc w:val="center"/>
              <w:rPr>
                <w:color w:val="000000" w:themeColor="text1"/>
                <w:sz w:val="26"/>
                <w:szCs w:val="26"/>
              </w:rPr>
            </w:pPr>
            <w:r>
              <w:rPr>
                <w:color w:val="000000" w:themeColor="text1"/>
                <w:sz w:val="26"/>
                <w:szCs w:val="26"/>
              </w:rPr>
              <w:t>Thứ ba</w:t>
            </w:r>
          </w:p>
        </w:tc>
        <w:tc>
          <w:tcPr>
            <w:tcW w:w="4717" w:type="dxa"/>
            <w:tcBorders>
              <w:top w:val="single" w:sz="4" w:space="0" w:color="auto"/>
              <w:bottom w:val="single" w:sz="4" w:space="0" w:color="auto"/>
            </w:tcBorders>
          </w:tcPr>
          <w:p>
            <w:pPr>
              <w:spacing w:before="60" w:line="276" w:lineRule="auto"/>
              <w:jc w:val="both"/>
              <w:rPr>
                <w:sz w:val="26"/>
                <w:szCs w:val="26"/>
              </w:rPr>
            </w:pPr>
            <w:r>
              <w:rPr>
                <w:b/>
                <w:i/>
                <w:color w:val="000000" w:themeColor="text1"/>
                <w:sz w:val="26"/>
                <w:szCs w:val="26"/>
                <w:u w:val="single"/>
              </w:rPr>
              <w:t>Sáng</w:t>
            </w:r>
            <w:r>
              <w:rPr>
                <w:b/>
                <w:i/>
                <w:color w:val="000000" w:themeColor="text1"/>
                <w:sz w:val="26"/>
                <w:szCs w:val="26"/>
              </w:rPr>
              <w:t>:</w:t>
            </w:r>
            <w:r>
              <w:rPr>
                <w:color w:val="000000" w:themeColor="text1"/>
                <w:sz w:val="26"/>
                <w:szCs w:val="26"/>
              </w:rPr>
              <w:t xml:space="preserve">  </w:t>
            </w:r>
            <w:r>
              <w:rPr>
                <w:sz w:val="26"/>
                <w:szCs w:val="26"/>
              </w:rPr>
              <w:t xml:space="preserve">- Tập huấn nâng cao năng lực cho cán bộ làm công tác giảm nghèo các xã vùng thượng huyện </w:t>
            </w:r>
            <w:r>
              <w:rPr>
                <w:i/>
                <w:sz w:val="26"/>
                <w:szCs w:val="26"/>
              </w:rPr>
              <w:t>(theo lịch của huyện</w:t>
            </w:r>
          </w:p>
        </w:tc>
        <w:tc>
          <w:tcPr>
            <w:tcW w:w="1988" w:type="dxa"/>
            <w:tcBorders>
              <w:top w:val="single" w:sz="4" w:space="0" w:color="auto"/>
              <w:bottom w:val="single" w:sz="4" w:space="0" w:color="auto"/>
            </w:tcBorders>
          </w:tcPr>
          <w:p>
            <w:pPr>
              <w:spacing w:before="60" w:line="276" w:lineRule="auto"/>
              <w:jc w:val="both"/>
              <w:rPr>
                <w:sz w:val="26"/>
                <w:szCs w:val="26"/>
              </w:rPr>
            </w:pPr>
            <w:r>
              <w:rPr>
                <w:sz w:val="26"/>
                <w:szCs w:val="26"/>
                <w:lang w:val="vi-VN"/>
              </w:rPr>
              <w:t xml:space="preserve">- </w:t>
            </w:r>
            <w:r>
              <w:rPr>
                <w:sz w:val="26"/>
                <w:szCs w:val="26"/>
              </w:rPr>
              <w:t>VHCS</w:t>
            </w:r>
          </w:p>
          <w:p>
            <w:pPr>
              <w:spacing w:before="60" w:line="276" w:lineRule="auto"/>
              <w:jc w:val="both"/>
              <w:rPr>
                <w:sz w:val="26"/>
                <w:szCs w:val="26"/>
                <w:lang w:val="vi-VN"/>
              </w:rPr>
            </w:pPr>
          </w:p>
          <w:p>
            <w:pPr>
              <w:spacing w:before="60" w:line="276" w:lineRule="auto"/>
              <w:jc w:val="both"/>
              <w:rPr>
                <w:sz w:val="26"/>
                <w:szCs w:val="26"/>
                <w:lang w:val="vi-VN"/>
              </w:rPr>
            </w:pPr>
          </w:p>
          <w:p>
            <w:pPr>
              <w:spacing w:before="60" w:line="276" w:lineRule="auto"/>
              <w:jc w:val="both"/>
              <w:rPr>
                <w:sz w:val="26"/>
                <w:szCs w:val="26"/>
              </w:rPr>
            </w:pPr>
          </w:p>
        </w:tc>
        <w:tc>
          <w:tcPr>
            <w:tcW w:w="1869" w:type="dxa"/>
            <w:gridSpan w:val="2"/>
            <w:tcBorders>
              <w:top w:val="single" w:sz="4" w:space="0" w:color="auto"/>
              <w:bottom w:val="single" w:sz="4" w:space="0" w:color="auto"/>
            </w:tcBorders>
          </w:tcPr>
          <w:p>
            <w:pPr>
              <w:spacing w:before="60" w:line="276" w:lineRule="auto"/>
              <w:jc w:val="both"/>
              <w:rPr>
                <w:sz w:val="26"/>
                <w:szCs w:val="26"/>
              </w:rPr>
            </w:pPr>
            <w:r>
              <w:rPr>
                <w:sz w:val="26"/>
                <w:szCs w:val="26"/>
              </w:rPr>
              <w:t>- Đ/c Tiến, PCT</w:t>
            </w:r>
          </w:p>
          <w:p>
            <w:pPr>
              <w:spacing w:before="60" w:line="276" w:lineRule="auto"/>
              <w:jc w:val="both"/>
              <w:rPr>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8 Thư tư</w:t>
            </w:r>
          </w:p>
        </w:tc>
        <w:tc>
          <w:tcPr>
            <w:tcW w:w="4717" w:type="dxa"/>
            <w:tcBorders>
              <w:top w:val="single" w:sz="4" w:space="0" w:color="auto"/>
              <w:bottom w:val="single" w:sz="4" w:space="0" w:color="auto"/>
            </w:tcBorders>
          </w:tcPr>
          <w:p>
            <w:pPr>
              <w:spacing w:before="60" w:line="276" w:lineRule="auto"/>
              <w:jc w:val="both"/>
              <w:rPr>
                <w:color w:val="000000" w:themeColor="text1"/>
                <w:sz w:val="26"/>
                <w:szCs w:val="26"/>
              </w:rPr>
            </w:pPr>
            <w:r>
              <w:rPr>
                <w:b/>
                <w:i/>
                <w:color w:val="000000" w:themeColor="text1"/>
                <w:sz w:val="26"/>
                <w:szCs w:val="26"/>
                <w:u w:val="single"/>
              </w:rPr>
              <w:t xml:space="preserve">Sáng: </w:t>
            </w:r>
            <w:r>
              <w:rPr>
                <w:color w:val="000000" w:themeColor="text1"/>
                <w:sz w:val="26"/>
                <w:szCs w:val="26"/>
              </w:rPr>
              <w:t xml:space="preserve">- </w:t>
            </w:r>
            <w:r>
              <w:rPr>
                <w:sz w:val="26"/>
                <w:szCs w:val="26"/>
              </w:rPr>
              <w:t>Đ/c Chủ tịch tiếp công dân thường kỳ</w:t>
            </w:r>
          </w:p>
        </w:tc>
        <w:tc>
          <w:tcPr>
            <w:tcW w:w="1988" w:type="dxa"/>
            <w:tcBorders>
              <w:top w:val="single" w:sz="4" w:space="0" w:color="auto"/>
              <w:bottom w:val="single" w:sz="4" w:space="0" w:color="auto"/>
            </w:tcBorders>
          </w:tcPr>
          <w:p>
            <w:pPr>
              <w:spacing w:before="60" w:line="276" w:lineRule="auto"/>
              <w:rPr>
                <w:sz w:val="26"/>
                <w:szCs w:val="26"/>
              </w:rPr>
            </w:pPr>
            <w:r>
              <w:rPr>
                <w:sz w:val="26"/>
                <w:szCs w:val="26"/>
              </w:rPr>
              <w:t>-TCD</w:t>
            </w:r>
          </w:p>
        </w:tc>
        <w:tc>
          <w:tcPr>
            <w:tcW w:w="1811" w:type="dxa"/>
            <w:tcBorders>
              <w:top w:val="single" w:sz="4" w:space="0" w:color="auto"/>
              <w:bottom w:val="single" w:sz="4" w:space="0" w:color="auto"/>
            </w:tcBorders>
          </w:tcPr>
          <w:p>
            <w:pPr>
              <w:spacing w:before="60" w:line="276" w:lineRule="auto"/>
              <w:rPr>
                <w:sz w:val="26"/>
                <w:szCs w:val="26"/>
              </w:rPr>
            </w:pPr>
            <w:r>
              <w:rPr>
                <w:sz w:val="26"/>
                <w:szCs w:val="26"/>
              </w:rPr>
              <w:t>-Đ/c Chủ tịch</w:t>
            </w: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9</w:t>
            </w:r>
          </w:p>
          <w:p>
            <w:pPr>
              <w:spacing w:before="60" w:line="276" w:lineRule="auto"/>
              <w:jc w:val="center"/>
              <w:rPr>
                <w:color w:val="000000" w:themeColor="text1"/>
                <w:sz w:val="26"/>
                <w:szCs w:val="26"/>
              </w:rPr>
            </w:pPr>
            <w:r>
              <w:rPr>
                <w:color w:val="000000" w:themeColor="text1"/>
                <w:sz w:val="26"/>
                <w:szCs w:val="26"/>
              </w:rPr>
              <w:t>Thứ năm</w:t>
            </w:r>
          </w:p>
        </w:tc>
        <w:tc>
          <w:tcPr>
            <w:tcW w:w="4717" w:type="dxa"/>
            <w:tcBorders>
              <w:top w:val="single" w:sz="4" w:space="0" w:color="auto"/>
              <w:bottom w:val="single" w:sz="4" w:space="0" w:color="auto"/>
            </w:tcBorders>
          </w:tcPr>
          <w:p>
            <w:pPr>
              <w:spacing w:before="60" w:line="276" w:lineRule="auto"/>
              <w:jc w:val="both"/>
              <w:rPr>
                <w:sz w:val="26"/>
                <w:szCs w:val="26"/>
              </w:rPr>
            </w:pPr>
            <w:r>
              <w:rPr>
                <w:b/>
                <w:i/>
                <w:color w:val="000000" w:themeColor="text1"/>
                <w:sz w:val="26"/>
                <w:szCs w:val="26"/>
                <w:u w:val="single"/>
              </w:rPr>
              <w:t>Sáng</w:t>
            </w:r>
            <w:r>
              <w:rPr>
                <w:b/>
                <w:i/>
                <w:color w:val="FF0000"/>
                <w:sz w:val="26"/>
                <w:szCs w:val="26"/>
              </w:rPr>
              <w:t xml:space="preserve">: </w:t>
            </w:r>
            <w:r>
              <w:rPr>
                <w:b/>
                <w:i/>
                <w:sz w:val="26"/>
                <w:szCs w:val="26"/>
              </w:rPr>
              <w:t xml:space="preserve">- </w:t>
            </w:r>
            <w:r>
              <w:rPr>
                <w:sz w:val="26"/>
                <w:szCs w:val="26"/>
                <w:lang w:val="vi-VN"/>
              </w:rPr>
              <w:t>Kiểm tra danh hiệu thôn văn hóa năm 2023</w:t>
            </w:r>
            <w:r>
              <w:rPr>
                <w:sz w:val="26"/>
                <w:szCs w:val="26"/>
              </w:rPr>
              <w:t xml:space="preserve"> tại các xã </w:t>
            </w:r>
            <w:r>
              <w:rPr>
                <w:i/>
                <w:sz w:val="26"/>
                <w:szCs w:val="26"/>
              </w:rPr>
              <w:t>(theo lịch của huyện)</w:t>
            </w:r>
          </w:p>
          <w:p>
            <w:pPr>
              <w:spacing w:before="60" w:line="276" w:lineRule="auto"/>
              <w:jc w:val="both"/>
              <w:rPr>
                <w:sz w:val="26"/>
                <w:szCs w:val="26"/>
              </w:rPr>
            </w:pPr>
            <w:r>
              <w:rPr>
                <w:sz w:val="26"/>
                <w:szCs w:val="26"/>
              </w:rPr>
              <w:t xml:space="preserve">- Ủy ban MTTQ huyện tổ chức Hội nghị đánh giá thực hiện công tác mặt trận tháng </w:t>
            </w:r>
            <w:r>
              <w:rPr>
                <w:sz w:val="26"/>
                <w:szCs w:val="26"/>
              </w:rPr>
              <w:lastRenderedPageBreak/>
              <w:t>10, triển khai nhiệm vụ tháng 11/2023 và một số nội dung về công tác cán bộ.</w:t>
            </w:r>
          </w:p>
          <w:p>
            <w:pPr>
              <w:spacing w:before="60" w:line="276" w:lineRule="auto"/>
              <w:jc w:val="both"/>
              <w:rPr>
                <w:sz w:val="26"/>
                <w:szCs w:val="26"/>
              </w:rPr>
            </w:pPr>
            <w:r>
              <w:rPr>
                <w:sz w:val="26"/>
                <w:szCs w:val="26"/>
              </w:rPr>
              <w:t xml:space="preserve"> </w:t>
            </w:r>
          </w:p>
        </w:tc>
        <w:tc>
          <w:tcPr>
            <w:tcW w:w="1988" w:type="dxa"/>
            <w:tcBorders>
              <w:top w:val="single" w:sz="4" w:space="0" w:color="auto"/>
              <w:bottom w:val="single" w:sz="4" w:space="0" w:color="auto"/>
            </w:tcBorders>
          </w:tcPr>
          <w:p>
            <w:pPr>
              <w:spacing w:before="60" w:line="276" w:lineRule="auto"/>
              <w:rPr>
                <w:sz w:val="26"/>
                <w:szCs w:val="26"/>
              </w:rPr>
            </w:pPr>
            <w:r>
              <w:rPr>
                <w:sz w:val="26"/>
                <w:szCs w:val="26"/>
              </w:rPr>
              <w:lastRenderedPageBreak/>
              <w:t>- VHTT</w:t>
            </w:r>
          </w:p>
          <w:p>
            <w:pPr>
              <w:spacing w:before="60" w:line="276" w:lineRule="auto"/>
              <w:rPr>
                <w:sz w:val="26"/>
                <w:szCs w:val="26"/>
              </w:rPr>
            </w:pPr>
          </w:p>
          <w:p>
            <w:pPr>
              <w:spacing w:before="60" w:line="276" w:lineRule="auto"/>
              <w:rPr>
                <w:sz w:val="26"/>
                <w:szCs w:val="26"/>
              </w:rPr>
            </w:pPr>
          </w:p>
        </w:tc>
        <w:tc>
          <w:tcPr>
            <w:tcW w:w="1811" w:type="dxa"/>
            <w:tcBorders>
              <w:top w:val="single" w:sz="4" w:space="0" w:color="auto"/>
              <w:bottom w:val="single" w:sz="4" w:space="0" w:color="auto"/>
            </w:tcBorders>
          </w:tcPr>
          <w:p>
            <w:pPr>
              <w:spacing w:before="60" w:line="276" w:lineRule="auto"/>
              <w:rPr>
                <w:sz w:val="26"/>
                <w:szCs w:val="26"/>
              </w:rPr>
            </w:pPr>
            <w:r>
              <w:rPr>
                <w:sz w:val="26"/>
                <w:szCs w:val="26"/>
              </w:rPr>
              <w:t>- Đ/c Tiến, PCT</w:t>
            </w:r>
          </w:p>
          <w:p>
            <w:pPr>
              <w:spacing w:before="60" w:line="276" w:lineRule="auto"/>
              <w:rPr>
                <w:sz w:val="26"/>
                <w:szCs w:val="26"/>
              </w:rPr>
            </w:pPr>
          </w:p>
          <w:p>
            <w:pPr>
              <w:spacing w:before="60" w:line="276" w:lineRule="auto"/>
              <w:rPr>
                <w:sz w:val="26"/>
                <w:szCs w:val="26"/>
              </w:rPr>
            </w:pPr>
          </w:p>
          <w:p>
            <w:pPr>
              <w:spacing w:before="60" w:line="276" w:lineRule="auto"/>
              <w:rPr>
                <w:sz w:val="26"/>
                <w:szCs w:val="26"/>
              </w:rPr>
            </w:pPr>
          </w:p>
          <w:p>
            <w:pPr>
              <w:spacing w:before="60" w:line="276" w:lineRule="auto"/>
              <w:rPr>
                <w:sz w:val="26"/>
                <w:szCs w:val="26"/>
              </w:rPr>
            </w:pPr>
          </w:p>
          <w:p>
            <w:pPr>
              <w:spacing w:before="60" w:line="276" w:lineRule="auto"/>
              <w:rPr>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b/>
                <w:color w:val="000000" w:themeColor="text1"/>
                <w:sz w:val="26"/>
                <w:szCs w:val="26"/>
              </w:rPr>
            </w:pPr>
            <w:r>
              <w:rPr>
                <w:b/>
                <w:color w:val="000000" w:themeColor="text1"/>
                <w:sz w:val="26"/>
                <w:szCs w:val="26"/>
              </w:rPr>
              <w:lastRenderedPageBreak/>
              <w:t>11</w:t>
            </w:r>
          </w:p>
          <w:p>
            <w:pPr>
              <w:spacing w:before="60" w:line="276" w:lineRule="auto"/>
              <w:jc w:val="center"/>
              <w:rPr>
                <w:b/>
                <w:color w:val="000000" w:themeColor="text1"/>
                <w:sz w:val="26"/>
                <w:szCs w:val="26"/>
              </w:rPr>
            </w:pPr>
          </w:p>
        </w:tc>
        <w:tc>
          <w:tcPr>
            <w:tcW w:w="4717" w:type="dxa"/>
            <w:tcBorders>
              <w:top w:val="single" w:sz="4" w:space="0" w:color="auto"/>
              <w:bottom w:val="single" w:sz="4" w:space="0" w:color="auto"/>
            </w:tcBorders>
          </w:tcPr>
          <w:p>
            <w:pPr>
              <w:spacing w:before="60" w:line="276" w:lineRule="auto"/>
              <w:contextualSpacing/>
              <w:jc w:val="both"/>
              <w:rPr>
                <w:bCs/>
                <w:i/>
                <w:iCs/>
                <w:sz w:val="26"/>
                <w:szCs w:val="26"/>
              </w:rPr>
            </w:pPr>
            <w:r>
              <w:rPr>
                <w:b/>
                <w:sz w:val="26"/>
                <w:szCs w:val="26"/>
              </w:rPr>
              <w:t xml:space="preserve">Thứ bảy: </w:t>
            </w:r>
            <w:r>
              <w:rPr>
                <w:bCs/>
                <w:i/>
                <w:iCs/>
                <w:sz w:val="26"/>
                <w:szCs w:val="26"/>
              </w:rPr>
              <w:t>Kiểm tra, chỉ đạo NTM</w:t>
            </w:r>
          </w:p>
          <w:p>
            <w:pPr>
              <w:pBdr>
                <w:top w:val="nil"/>
                <w:left w:val="nil"/>
                <w:bottom w:val="nil"/>
                <w:right w:val="nil"/>
                <w:between w:val="nil"/>
              </w:pBdr>
              <w:spacing w:before="60" w:line="276" w:lineRule="auto"/>
              <w:jc w:val="both"/>
              <w:rPr>
                <w:b/>
                <w:sz w:val="26"/>
                <w:szCs w:val="26"/>
              </w:rPr>
            </w:pPr>
          </w:p>
        </w:tc>
        <w:tc>
          <w:tcPr>
            <w:tcW w:w="1988" w:type="dxa"/>
            <w:tcBorders>
              <w:top w:val="single" w:sz="4" w:space="0" w:color="auto"/>
              <w:bottom w:val="single" w:sz="4" w:space="0" w:color="auto"/>
            </w:tcBorders>
          </w:tcPr>
          <w:p>
            <w:pPr>
              <w:spacing w:before="60" w:line="276" w:lineRule="auto"/>
              <w:rPr>
                <w:spacing w:val="-4"/>
                <w:sz w:val="26"/>
                <w:szCs w:val="26"/>
                <w:lang w:val="vi-VN"/>
              </w:rPr>
            </w:pPr>
            <w:r>
              <w:rPr>
                <w:spacing w:val="-4"/>
                <w:sz w:val="26"/>
                <w:szCs w:val="26"/>
                <w:lang w:val="vi-VN"/>
              </w:rPr>
              <w:t>- VP NTM</w:t>
            </w:r>
          </w:p>
          <w:p>
            <w:pPr>
              <w:spacing w:before="60" w:line="276" w:lineRule="auto"/>
              <w:rPr>
                <w:sz w:val="26"/>
                <w:szCs w:val="26"/>
                <w:lang w:val="vi-VN"/>
              </w:rPr>
            </w:pPr>
          </w:p>
          <w:p>
            <w:pPr>
              <w:spacing w:before="60" w:line="276" w:lineRule="auto"/>
              <w:rPr>
                <w:sz w:val="26"/>
                <w:szCs w:val="26"/>
                <w:lang w:val="vi-VN"/>
              </w:rPr>
            </w:pPr>
          </w:p>
        </w:tc>
        <w:tc>
          <w:tcPr>
            <w:tcW w:w="1811" w:type="dxa"/>
            <w:tcBorders>
              <w:top w:val="single" w:sz="4" w:space="0" w:color="auto"/>
              <w:bottom w:val="single" w:sz="4" w:space="0" w:color="auto"/>
            </w:tcBorders>
          </w:tcPr>
          <w:p>
            <w:pPr>
              <w:pBdr>
                <w:top w:val="nil"/>
                <w:left w:val="nil"/>
                <w:bottom w:val="nil"/>
                <w:right w:val="nil"/>
                <w:between w:val="nil"/>
              </w:pBdr>
              <w:tabs>
                <w:tab w:val="center" w:pos="4320"/>
                <w:tab w:val="right" w:pos="8640"/>
              </w:tabs>
              <w:spacing w:before="60" w:line="276" w:lineRule="auto"/>
              <w:rPr>
                <w:spacing w:val="-6"/>
                <w:sz w:val="26"/>
                <w:szCs w:val="26"/>
              </w:rPr>
            </w:pPr>
            <w:r>
              <w:rPr>
                <w:spacing w:val="-6"/>
                <w:sz w:val="26"/>
                <w:szCs w:val="26"/>
                <w:lang w:val="vi-VN"/>
              </w:rPr>
              <w:t>- Chủ tịch, các PC</w:t>
            </w:r>
            <w:r>
              <w:rPr>
                <w:spacing w:val="-6"/>
                <w:sz w:val="26"/>
                <w:szCs w:val="26"/>
              </w:rPr>
              <w:t>T</w:t>
            </w: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b/>
                <w:color w:val="000000" w:themeColor="text1"/>
                <w:sz w:val="26"/>
                <w:szCs w:val="26"/>
              </w:rPr>
            </w:pPr>
            <w:r>
              <w:rPr>
                <w:b/>
                <w:color w:val="000000" w:themeColor="text1"/>
                <w:sz w:val="26"/>
                <w:szCs w:val="26"/>
              </w:rPr>
              <w:t>12</w:t>
            </w:r>
          </w:p>
        </w:tc>
        <w:tc>
          <w:tcPr>
            <w:tcW w:w="4717" w:type="dxa"/>
            <w:tcBorders>
              <w:top w:val="single" w:sz="4" w:space="0" w:color="auto"/>
              <w:bottom w:val="single" w:sz="4" w:space="0" w:color="auto"/>
            </w:tcBorders>
          </w:tcPr>
          <w:p>
            <w:pPr>
              <w:pBdr>
                <w:top w:val="nil"/>
                <w:left w:val="nil"/>
                <w:bottom w:val="nil"/>
                <w:right w:val="nil"/>
                <w:between w:val="nil"/>
              </w:pBdr>
              <w:spacing w:before="60" w:line="276" w:lineRule="auto"/>
              <w:contextualSpacing/>
              <w:rPr>
                <w:b/>
                <w:i/>
                <w:sz w:val="26"/>
                <w:szCs w:val="26"/>
              </w:rPr>
            </w:pPr>
            <w:r>
              <w:rPr>
                <w:b/>
                <w:i/>
                <w:sz w:val="26"/>
                <w:szCs w:val="26"/>
              </w:rPr>
              <w:t>Chủ nhật</w:t>
            </w:r>
          </w:p>
        </w:tc>
        <w:tc>
          <w:tcPr>
            <w:tcW w:w="1988" w:type="dxa"/>
            <w:tcBorders>
              <w:top w:val="single" w:sz="4" w:space="0" w:color="auto"/>
              <w:bottom w:val="single" w:sz="4" w:space="0" w:color="auto"/>
            </w:tcBorders>
          </w:tcPr>
          <w:p>
            <w:pPr>
              <w:spacing w:before="60" w:line="276" w:lineRule="auto"/>
              <w:rPr>
                <w:spacing w:val="-4"/>
                <w:sz w:val="26"/>
                <w:szCs w:val="26"/>
              </w:rPr>
            </w:pPr>
          </w:p>
        </w:tc>
        <w:tc>
          <w:tcPr>
            <w:tcW w:w="1811" w:type="dxa"/>
            <w:tcBorders>
              <w:top w:val="single" w:sz="4" w:space="0" w:color="auto"/>
              <w:bottom w:val="single" w:sz="4" w:space="0" w:color="auto"/>
            </w:tcBorders>
          </w:tcPr>
          <w:p>
            <w:pPr>
              <w:pBdr>
                <w:top w:val="nil"/>
                <w:left w:val="nil"/>
                <w:bottom w:val="nil"/>
                <w:right w:val="nil"/>
                <w:between w:val="nil"/>
              </w:pBdr>
              <w:tabs>
                <w:tab w:val="center" w:pos="4320"/>
                <w:tab w:val="right" w:pos="8640"/>
              </w:tabs>
              <w:spacing w:before="60" w:line="276" w:lineRule="auto"/>
              <w:rPr>
                <w:spacing w:val="-6"/>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13</w:t>
            </w:r>
          </w:p>
          <w:p>
            <w:pPr>
              <w:spacing w:before="60" w:line="276" w:lineRule="auto"/>
              <w:jc w:val="center"/>
              <w:rPr>
                <w:color w:val="000000" w:themeColor="text1"/>
                <w:sz w:val="26"/>
                <w:szCs w:val="26"/>
              </w:rPr>
            </w:pPr>
            <w:r>
              <w:rPr>
                <w:color w:val="000000" w:themeColor="text1"/>
                <w:sz w:val="26"/>
                <w:szCs w:val="26"/>
              </w:rPr>
              <w:t>Thứ hai</w:t>
            </w:r>
          </w:p>
        </w:tc>
        <w:tc>
          <w:tcPr>
            <w:tcW w:w="4717" w:type="dxa"/>
            <w:tcBorders>
              <w:top w:val="single" w:sz="4" w:space="0" w:color="auto"/>
              <w:bottom w:val="single" w:sz="4" w:space="0" w:color="auto"/>
            </w:tcBorders>
          </w:tcPr>
          <w:p>
            <w:pPr>
              <w:pBdr>
                <w:top w:val="nil"/>
                <w:left w:val="nil"/>
                <w:bottom w:val="nil"/>
                <w:right w:val="nil"/>
                <w:between w:val="nil"/>
              </w:pBdr>
              <w:spacing w:before="60" w:line="276" w:lineRule="auto"/>
              <w:contextualSpacing/>
              <w:jc w:val="both"/>
              <w:rPr>
                <w:sz w:val="26"/>
                <w:szCs w:val="26"/>
              </w:rPr>
            </w:pPr>
            <w:r>
              <w:rPr>
                <w:b/>
                <w:i/>
                <w:sz w:val="26"/>
                <w:szCs w:val="26"/>
                <w:u w:val="single"/>
              </w:rPr>
              <w:t>Sáng</w:t>
            </w:r>
            <w:r>
              <w:rPr>
                <w:sz w:val="26"/>
                <w:szCs w:val="26"/>
              </w:rPr>
              <w:t xml:space="preserve">: </w:t>
            </w:r>
          </w:p>
          <w:p>
            <w:pPr>
              <w:spacing w:before="60" w:line="276" w:lineRule="auto"/>
              <w:jc w:val="both"/>
              <w:rPr>
                <w:sz w:val="26"/>
                <w:szCs w:val="26"/>
              </w:rPr>
            </w:pPr>
            <w:r>
              <w:rPr>
                <w:sz w:val="26"/>
                <w:szCs w:val="26"/>
              </w:rPr>
              <w:t xml:space="preserve">- </w:t>
            </w:r>
            <w:r>
              <w:rPr>
                <w:bCs/>
                <w:sz w:val="26"/>
                <w:szCs w:val="26"/>
                <w:lang w:val="vi-VN"/>
              </w:rPr>
              <w:t>Tập huấn pháp luật về lĩnh vực thủy lợi PCTT</w:t>
            </w:r>
            <w:r>
              <w:rPr>
                <w:bCs/>
                <w:sz w:val="26"/>
                <w:szCs w:val="26"/>
              </w:rPr>
              <w:t xml:space="preserve"> </w:t>
            </w:r>
            <w:r>
              <w:rPr>
                <w:i/>
                <w:sz w:val="26"/>
                <w:szCs w:val="26"/>
              </w:rPr>
              <w:t>(theo lịch của huyện)</w:t>
            </w:r>
          </w:p>
          <w:p>
            <w:pPr>
              <w:pBdr>
                <w:top w:val="nil"/>
                <w:left w:val="nil"/>
                <w:bottom w:val="nil"/>
                <w:right w:val="nil"/>
                <w:between w:val="nil"/>
              </w:pBdr>
              <w:spacing w:before="60" w:line="276" w:lineRule="auto"/>
              <w:contextualSpacing/>
              <w:jc w:val="both"/>
              <w:rPr>
                <w:sz w:val="26"/>
                <w:szCs w:val="26"/>
              </w:rPr>
            </w:pPr>
          </w:p>
          <w:p>
            <w:pPr>
              <w:pBdr>
                <w:top w:val="nil"/>
                <w:left w:val="nil"/>
                <w:bottom w:val="nil"/>
                <w:right w:val="nil"/>
                <w:between w:val="nil"/>
              </w:pBdr>
              <w:spacing w:before="60" w:line="276" w:lineRule="auto"/>
              <w:contextualSpacing/>
              <w:jc w:val="both"/>
              <w:rPr>
                <w:iCs/>
                <w:spacing w:val="-4"/>
                <w:sz w:val="26"/>
                <w:szCs w:val="26"/>
                <w:shd w:val="clear" w:color="auto" w:fill="FFFFFF"/>
              </w:rPr>
            </w:pPr>
          </w:p>
        </w:tc>
        <w:tc>
          <w:tcPr>
            <w:tcW w:w="1988" w:type="dxa"/>
            <w:tcBorders>
              <w:top w:val="single" w:sz="4" w:space="0" w:color="auto"/>
              <w:bottom w:val="single" w:sz="4" w:space="0" w:color="auto"/>
            </w:tcBorders>
          </w:tcPr>
          <w:p>
            <w:pPr>
              <w:spacing w:before="60" w:line="276" w:lineRule="auto"/>
              <w:contextualSpacing/>
              <w:jc w:val="both"/>
              <w:rPr>
                <w:sz w:val="26"/>
                <w:szCs w:val="26"/>
              </w:rPr>
            </w:pPr>
            <w:r>
              <w:rPr>
                <w:sz w:val="26"/>
                <w:szCs w:val="26"/>
              </w:rPr>
              <w:t>- Văn phòng</w:t>
            </w:r>
          </w:p>
          <w:p>
            <w:pPr>
              <w:spacing w:before="60" w:line="276" w:lineRule="auto"/>
              <w:contextualSpacing/>
              <w:jc w:val="both"/>
              <w:rPr>
                <w:sz w:val="26"/>
                <w:szCs w:val="26"/>
              </w:rPr>
            </w:pPr>
            <w:r>
              <w:rPr>
                <w:sz w:val="26"/>
                <w:szCs w:val="26"/>
              </w:rPr>
              <w:t>- VP NTM</w:t>
            </w:r>
          </w:p>
          <w:p>
            <w:pPr>
              <w:spacing w:before="60" w:line="276" w:lineRule="auto"/>
              <w:contextualSpacing/>
              <w:jc w:val="both"/>
              <w:rPr>
                <w:sz w:val="26"/>
                <w:szCs w:val="26"/>
              </w:rPr>
            </w:pPr>
          </w:p>
          <w:p>
            <w:pPr>
              <w:spacing w:before="60" w:line="276" w:lineRule="auto"/>
              <w:contextualSpacing/>
              <w:jc w:val="both"/>
              <w:rPr>
                <w:sz w:val="26"/>
                <w:szCs w:val="26"/>
              </w:rPr>
            </w:pPr>
          </w:p>
          <w:p>
            <w:pPr>
              <w:spacing w:before="60" w:line="276" w:lineRule="auto"/>
              <w:contextualSpacing/>
              <w:jc w:val="both"/>
              <w:rPr>
                <w:sz w:val="26"/>
                <w:szCs w:val="26"/>
              </w:rPr>
            </w:pPr>
          </w:p>
        </w:tc>
        <w:tc>
          <w:tcPr>
            <w:tcW w:w="1811" w:type="dxa"/>
            <w:tcBorders>
              <w:top w:val="single" w:sz="4" w:space="0" w:color="auto"/>
              <w:bottom w:val="single" w:sz="4" w:space="0" w:color="auto"/>
            </w:tcBorders>
          </w:tcPr>
          <w:p>
            <w:pPr>
              <w:spacing w:before="60" w:line="276" w:lineRule="auto"/>
              <w:rPr>
                <w:spacing w:val="-6"/>
                <w:sz w:val="26"/>
                <w:szCs w:val="26"/>
              </w:rPr>
            </w:pPr>
            <w:r>
              <w:rPr>
                <w:spacing w:val="-6"/>
                <w:sz w:val="26"/>
                <w:szCs w:val="26"/>
              </w:rPr>
              <w:t>- Chủ tịch, các PCT</w:t>
            </w:r>
          </w:p>
          <w:p>
            <w:pPr>
              <w:spacing w:before="60" w:line="276" w:lineRule="auto"/>
              <w:rPr>
                <w:spacing w:val="-6"/>
                <w:sz w:val="26"/>
                <w:szCs w:val="26"/>
              </w:rPr>
            </w:pPr>
            <w:r>
              <w:rPr>
                <w:spacing w:val="-6"/>
                <w:sz w:val="26"/>
                <w:szCs w:val="26"/>
              </w:rPr>
              <w:t>- Đ/c Mến, PCT</w:t>
            </w: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14</w:t>
            </w:r>
          </w:p>
          <w:p>
            <w:pPr>
              <w:spacing w:before="60" w:line="276" w:lineRule="auto"/>
              <w:jc w:val="center"/>
              <w:rPr>
                <w:color w:val="000000" w:themeColor="text1"/>
                <w:sz w:val="26"/>
                <w:szCs w:val="26"/>
              </w:rPr>
            </w:pPr>
            <w:r>
              <w:rPr>
                <w:color w:val="000000" w:themeColor="text1"/>
                <w:sz w:val="26"/>
                <w:szCs w:val="26"/>
              </w:rPr>
              <w:t>Thứ ba</w:t>
            </w:r>
          </w:p>
        </w:tc>
        <w:tc>
          <w:tcPr>
            <w:tcW w:w="4717" w:type="dxa"/>
            <w:tcBorders>
              <w:top w:val="single" w:sz="4" w:space="0" w:color="auto"/>
              <w:bottom w:val="single" w:sz="4" w:space="0" w:color="auto"/>
            </w:tcBorders>
          </w:tcPr>
          <w:p>
            <w:pPr>
              <w:spacing w:before="60" w:line="276" w:lineRule="auto"/>
              <w:jc w:val="both"/>
              <w:rPr>
                <w:color w:val="000000"/>
                <w:sz w:val="26"/>
                <w:szCs w:val="26"/>
              </w:rPr>
            </w:pPr>
            <w:r>
              <w:rPr>
                <w:b/>
                <w:i/>
                <w:color w:val="000000" w:themeColor="text1"/>
                <w:sz w:val="26"/>
                <w:szCs w:val="26"/>
                <w:u w:val="single"/>
              </w:rPr>
              <w:t>Sáng</w:t>
            </w:r>
            <w:r>
              <w:rPr>
                <w:b/>
                <w:i/>
                <w:color w:val="000000" w:themeColor="text1"/>
                <w:sz w:val="26"/>
                <w:szCs w:val="26"/>
              </w:rPr>
              <w:t>:</w:t>
            </w:r>
            <w:r>
              <w:rPr>
                <w:color w:val="000000" w:themeColor="text1"/>
                <w:sz w:val="26"/>
                <w:szCs w:val="26"/>
              </w:rPr>
              <w:t xml:space="preserve"> </w:t>
            </w:r>
          </w:p>
          <w:p>
            <w:pPr>
              <w:spacing w:before="60" w:line="276" w:lineRule="auto"/>
              <w:jc w:val="both"/>
              <w:rPr>
                <w:sz w:val="26"/>
                <w:szCs w:val="26"/>
              </w:rPr>
            </w:pPr>
            <w:r>
              <w:rPr>
                <w:sz w:val="26"/>
                <w:szCs w:val="26"/>
              </w:rPr>
              <w:t xml:space="preserve">- Tập huấn quản lý Nhà nước về xây dựng, xử phạt hành chính trong lĩnh vực xây dựng </w:t>
            </w:r>
            <w:r>
              <w:rPr>
                <w:i/>
                <w:sz w:val="26"/>
                <w:szCs w:val="26"/>
              </w:rPr>
              <w:t>(theo lịch của huyện)</w:t>
            </w:r>
          </w:p>
          <w:p>
            <w:pPr>
              <w:pBdr>
                <w:top w:val="nil"/>
                <w:left w:val="nil"/>
                <w:bottom w:val="nil"/>
                <w:right w:val="nil"/>
                <w:between w:val="nil"/>
              </w:pBdr>
              <w:spacing w:before="60" w:line="276" w:lineRule="auto"/>
              <w:contextualSpacing/>
              <w:jc w:val="both"/>
              <w:rPr>
                <w:bCs/>
                <w:sz w:val="26"/>
                <w:szCs w:val="26"/>
              </w:rPr>
            </w:pPr>
            <w:r>
              <w:rPr>
                <w:b/>
                <w:i/>
                <w:color w:val="000000" w:themeColor="text1"/>
                <w:sz w:val="26"/>
                <w:szCs w:val="26"/>
                <w:u w:val="single"/>
              </w:rPr>
              <w:t>Chiều</w:t>
            </w:r>
            <w:r>
              <w:rPr>
                <w:color w:val="000000" w:themeColor="text1"/>
                <w:sz w:val="26"/>
                <w:szCs w:val="26"/>
              </w:rPr>
              <w:t xml:space="preserve">: </w:t>
            </w:r>
          </w:p>
          <w:p>
            <w:pPr>
              <w:spacing w:before="60" w:line="276" w:lineRule="auto"/>
              <w:jc w:val="both"/>
              <w:rPr>
                <w:sz w:val="26"/>
                <w:szCs w:val="26"/>
              </w:rPr>
            </w:pPr>
            <w:r>
              <w:rPr>
                <w:rStyle w:val="fontstyle01"/>
                <w:i/>
                <w:sz w:val="26"/>
                <w:szCs w:val="26"/>
              </w:rPr>
              <w:t>- Tỉnh tổng kết 10 năm thi hành Luật Hòa giải ở cơ sở và hưởng ứng Ngày Pháp</w:t>
            </w:r>
            <w:r>
              <w:rPr>
                <w:i/>
                <w:iCs/>
                <w:color w:val="000000"/>
                <w:sz w:val="26"/>
                <w:szCs w:val="26"/>
              </w:rPr>
              <w:br/>
            </w:r>
            <w:r>
              <w:rPr>
                <w:rStyle w:val="fontstyle01"/>
                <w:i/>
                <w:sz w:val="26"/>
                <w:szCs w:val="26"/>
              </w:rPr>
              <w:t>luật nước Cộng hòa xã hội chủ nghĩa Việt Nam năm 2023</w:t>
            </w:r>
            <w:r>
              <w:rPr>
                <w:i/>
                <w:sz w:val="26"/>
                <w:szCs w:val="26"/>
              </w:rPr>
              <w:t>(theo lịch của huyện)</w:t>
            </w:r>
          </w:p>
          <w:p>
            <w:pPr>
              <w:spacing w:before="60" w:line="276" w:lineRule="auto"/>
              <w:jc w:val="both"/>
              <w:rPr>
                <w:bCs/>
                <w:sz w:val="26"/>
                <w:szCs w:val="26"/>
              </w:rPr>
            </w:pPr>
          </w:p>
        </w:tc>
        <w:tc>
          <w:tcPr>
            <w:tcW w:w="1988" w:type="dxa"/>
            <w:tcBorders>
              <w:top w:val="single" w:sz="4" w:space="0" w:color="auto"/>
              <w:bottom w:val="single" w:sz="4" w:space="0" w:color="auto"/>
            </w:tcBorders>
          </w:tcPr>
          <w:p>
            <w:pPr>
              <w:spacing w:before="60" w:line="276" w:lineRule="auto"/>
              <w:rPr>
                <w:color w:val="000000" w:themeColor="text1"/>
                <w:sz w:val="26"/>
                <w:szCs w:val="26"/>
              </w:rPr>
            </w:pPr>
          </w:p>
          <w:p>
            <w:pPr>
              <w:spacing w:before="60" w:line="276" w:lineRule="auto"/>
              <w:rPr>
                <w:color w:val="000000" w:themeColor="text1"/>
                <w:sz w:val="26"/>
                <w:szCs w:val="26"/>
              </w:rPr>
            </w:pPr>
            <w:r>
              <w:rPr>
                <w:color w:val="000000" w:themeColor="text1"/>
                <w:sz w:val="26"/>
                <w:szCs w:val="26"/>
              </w:rPr>
              <w:t>-  Địa chính xây dựng</w:t>
            </w:r>
          </w:p>
          <w:p>
            <w:pPr>
              <w:spacing w:before="60" w:line="276" w:lineRule="auto"/>
              <w:rPr>
                <w:color w:val="000000" w:themeColor="text1"/>
                <w:sz w:val="26"/>
                <w:szCs w:val="26"/>
              </w:rPr>
            </w:pPr>
          </w:p>
          <w:p>
            <w:pPr>
              <w:spacing w:before="60" w:line="276" w:lineRule="auto"/>
              <w:rPr>
                <w:color w:val="000000" w:themeColor="text1"/>
                <w:sz w:val="26"/>
                <w:szCs w:val="26"/>
              </w:rPr>
            </w:pPr>
          </w:p>
          <w:p>
            <w:pPr>
              <w:spacing w:before="60" w:line="276" w:lineRule="auto"/>
              <w:rPr>
                <w:color w:val="000000" w:themeColor="text1"/>
                <w:sz w:val="26"/>
                <w:szCs w:val="26"/>
              </w:rPr>
            </w:pPr>
            <w:r>
              <w:rPr>
                <w:color w:val="000000" w:themeColor="text1"/>
                <w:sz w:val="26"/>
                <w:szCs w:val="26"/>
              </w:rPr>
              <w:t>- Tư pháp</w:t>
            </w:r>
          </w:p>
        </w:tc>
        <w:tc>
          <w:tcPr>
            <w:tcW w:w="1811" w:type="dxa"/>
            <w:tcBorders>
              <w:top w:val="single" w:sz="4" w:space="0" w:color="auto"/>
              <w:bottom w:val="single" w:sz="4" w:space="0" w:color="auto"/>
            </w:tcBorders>
          </w:tcPr>
          <w:p>
            <w:pPr>
              <w:pBdr>
                <w:top w:val="nil"/>
                <w:left w:val="nil"/>
                <w:bottom w:val="nil"/>
                <w:right w:val="nil"/>
                <w:between w:val="nil"/>
              </w:pBdr>
              <w:tabs>
                <w:tab w:val="center" w:pos="4320"/>
                <w:tab w:val="right" w:pos="8640"/>
              </w:tabs>
              <w:spacing w:before="60" w:line="276" w:lineRule="auto"/>
              <w:rPr>
                <w:color w:val="000000" w:themeColor="text1"/>
                <w:spacing w:val="-6"/>
                <w:sz w:val="26"/>
                <w:szCs w:val="26"/>
              </w:rPr>
            </w:pPr>
          </w:p>
          <w:p>
            <w:pPr>
              <w:pBdr>
                <w:top w:val="nil"/>
                <w:left w:val="nil"/>
                <w:bottom w:val="nil"/>
                <w:right w:val="nil"/>
                <w:between w:val="nil"/>
              </w:pBdr>
              <w:tabs>
                <w:tab w:val="center" w:pos="4320"/>
                <w:tab w:val="right" w:pos="8640"/>
              </w:tabs>
              <w:spacing w:before="60" w:line="276" w:lineRule="auto"/>
              <w:rPr>
                <w:color w:val="000000" w:themeColor="text1"/>
                <w:spacing w:val="-6"/>
                <w:sz w:val="26"/>
                <w:szCs w:val="26"/>
              </w:rPr>
            </w:pPr>
            <w:r>
              <w:rPr>
                <w:color w:val="000000" w:themeColor="text1"/>
                <w:spacing w:val="-6"/>
                <w:sz w:val="26"/>
                <w:szCs w:val="26"/>
              </w:rPr>
              <w:t>- Đ/c Mến, PCT</w:t>
            </w:r>
          </w:p>
          <w:p>
            <w:pPr>
              <w:pBdr>
                <w:top w:val="nil"/>
                <w:left w:val="nil"/>
                <w:bottom w:val="nil"/>
                <w:right w:val="nil"/>
                <w:between w:val="nil"/>
              </w:pBdr>
              <w:tabs>
                <w:tab w:val="center" w:pos="4320"/>
                <w:tab w:val="right" w:pos="8640"/>
              </w:tabs>
              <w:spacing w:before="60" w:line="276" w:lineRule="auto"/>
              <w:rPr>
                <w:color w:val="000000" w:themeColor="text1"/>
                <w:spacing w:val="-6"/>
                <w:sz w:val="26"/>
                <w:szCs w:val="26"/>
              </w:rPr>
            </w:pPr>
          </w:p>
          <w:p>
            <w:pPr>
              <w:pBdr>
                <w:top w:val="nil"/>
                <w:left w:val="nil"/>
                <w:bottom w:val="nil"/>
                <w:right w:val="nil"/>
                <w:between w:val="nil"/>
              </w:pBdr>
              <w:tabs>
                <w:tab w:val="center" w:pos="4320"/>
                <w:tab w:val="right" w:pos="8640"/>
              </w:tabs>
              <w:spacing w:before="60" w:line="276" w:lineRule="auto"/>
              <w:rPr>
                <w:color w:val="000000" w:themeColor="text1"/>
                <w:spacing w:val="-6"/>
                <w:sz w:val="26"/>
                <w:szCs w:val="26"/>
              </w:rPr>
            </w:pPr>
          </w:p>
          <w:p>
            <w:pPr>
              <w:pBdr>
                <w:top w:val="nil"/>
                <w:left w:val="nil"/>
                <w:bottom w:val="nil"/>
                <w:right w:val="nil"/>
                <w:between w:val="nil"/>
              </w:pBdr>
              <w:tabs>
                <w:tab w:val="center" w:pos="4320"/>
                <w:tab w:val="right" w:pos="8640"/>
              </w:tabs>
              <w:spacing w:before="60" w:line="276" w:lineRule="auto"/>
              <w:rPr>
                <w:color w:val="000000" w:themeColor="text1"/>
                <w:spacing w:val="-6"/>
                <w:sz w:val="26"/>
                <w:szCs w:val="26"/>
              </w:rPr>
            </w:pPr>
            <w:r>
              <w:rPr>
                <w:color w:val="000000" w:themeColor="text1"/>
                <w:spacing w:val="-6"/>
                <w:sz w:val="26"/>
                <w:szCs w:val="26"/>
              </w:rPr>
              <w:t>- Đ/c Chủ tịch, Đ/c Tiến, PCT</w:t>
            </w:r>
          </w:p>
          <w:p>
            <w:pPr>
              <w:pBdr>
                <w:top w:val="nil"/>
                <w:left w:val="nil"/>
                <w:bottom w:val="nil"/>
                <w:right w:val="nil"/>
                <w:between w:val="nil"/>
              </w:pBdr>
              <w:tabs>
                <w:tab w:val="center" w:pos="4320"/>
                <w:tab w:val="right" w:pos="8640"/>
              </w:tabs>
              <w:spacing w:before="60" w:line="276" w:lineRule="auto"/>
              <w:rPr>
                <w:color w:val="000000" w:themeColor="text1"/>
                <w:spacing w:val="-6"/>
                <w:sz w:val="26"/>
                <w:szCs w:val="26"/>
              </w:rPr>
            </w:pPr>
          </w:p>
          <w:p>
            <w:pPr>
              <w:pBdr>
                <w:top w:val="nil"/>
                <w:left w:val="nil"/>
                <w:bottom w:val="nil"/>
                <w:right w:val="nil"/>
                <w:between w:val="nil"/>
              </w:pBdr>
              <w:tabs>
                <w:tab w:val="center" w:pos="4320"/>
                <w:tab w:val="right" w:pos="8640"/>
              </w:tabs>
              <w:spacing w:before="60" w:line="276" w:lineRule="auto"/>
              <w:rPr>
                <w:color w:val="000000" w:themeColor="text1"/>
                <w:spacing w:val="-6"/>
                <w:sz w:val="26"/>
                <w:szCs w:val="26"/>
              </w:rPr>
            </w:pPr>
          </w:p>
        </w:tc>
      </w:tr>
      <w:tr>
        <w:trPr>
          <w:gridAfter w:val="1"/>
          <w:wAfter w:w="58" w:type="dxa"/>
          <w:trHeight w:val="426"/>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15</w:t>
            </w:r>
          </w:p>
          <w:p>
            <w:pPr>
              <w:spacing w:before="60" w:line="276" w:lineRule="auto"/>
              <w:jc w:val="center"/>
              <w:rPr>
                <w:color w:val="000000" w:themeColor="text1"/>
                <w:sz w:val="26"/>
                <w:szCs w:val="26"/>
              </w:rPr>
            </w:pPr>
            <w:r>
              <w:rPr>
                <w:color w:val="000000" w:themeColor="text1"/>
                <w:sz w:val="26"/>
                <w:szCs w:val="26"/>
              </w:rPr>
              <w:t>Thứ tư</w:t>
            </w:r>
          </w:p>
        </w:tc>
        <w:tc>
          <w:tcPr>
            <w:tcW w:w="4717" w:type="dxa"/>
            <w:tcBorders>
              <w:top w:val="single" w:sz="4" w:space="0" w:color="auto"/>
              <w:bottom w:val="single" w:sz="4" w:space="0" w:color="auto"/>
            </w:tcBorders>
          </w:tcPr>
          <w:p>
            <w:pPr>
              <w:spacing w:before="60" w:line="276" w:lineRule="auto"/>
              <w:jc w:val="both"/>
              <w:rPr>
                <w:spacing w:val="-4"/>
                <w:sz w:val="26"/>
                <w:szCs w:val="26"/>
              </w:rPr>
            </w:pPr>
            <w:r>
              <w:rPr>
                <w:b/>
                <w:i/>
                <w:sz w:val="26"/>
                <w:szCs w:val="26"/>
                <w:u w:val="single"/>
              </w:rPr>
              <w:t>Sáng</w:t>
            </w:r>
            <w:r>
              <w:rPr>
                <w:b/>
                <w:i/>
                <w:sz w:val="26"/>
                <w:szCs w:val="26"/>
              </w:rPr>
              <w:t>:</w:t>
            </w:r>
            <w:r>
              <w:rPr>
                <w:i/>
                <w:spacing w:val="-4"/>
                <w:sz w:val="26"/>
                <w:szCs w:val="26"/>
              </w:rPr>
              <w:t xml:space="preserve"> </w:t>
            </w:r>
            <w:r>
              <w:rPr>
                <w:spacing w:val="-4"/>
                <w:sz w:val="26"/>
                <w:szCs w:val="26"/>
              </w:rPr>
              <w:t>Đ/c Chủ tịch UBND xã tiếp công dân định kỳ</w:t>
            </w:r>
          </w:p>
          <w:p>
            <w:pPr>
              <w:spacing w:before="60" w:line="276" w:lineRule="auto"/>
              <w:jc w:val="both"/>
              <w:rPr>
                <w:b/>
                <w:i/>
                <w:sz w:val="26"/>
                <w:szCs w:val="26"/>
              </w:rPr>
            </w:pPr>
          </w:p>
        </w:tc>
        <w:tc>
          <w:tcPr>
            <w:tcW w:w="1988" w:type="dxa"/>
            <w:tcBorders>
              <w:top w:val="single" w:sz="4" w:space="0" w:color="auto"/>
              <w:bottom w:val="single" w:sz="4" w:space="0" w:color="auto"/>
            </w:tcBorders>
          </w:tcPr>
          <w:p>
            <w:pPr>
              <w:spacing w:before="60" w:line="276" w:lineRule="auto"/>
              <w:jc w:val="both"/>
              <w:rPr>
                <w:sz w:val="26"/>
                <w:szCs w:val="26"/>
                <w:lang w:val="vi-VN"/>
              </w:rPr>
            </w:pPr>
            <w:r>
              <w:rPr>
                <w:sz w:val="26"/>
                <w:szCs w:val="26"/>
                <w:lang w:val="vi-VN"/>
              </w:rPr>
              <w:t>- Ban Tiếp CD</w:t>
            </w:r>
          </w:p>
          <w:p>
            <w:pPr>
              <w:spacing w:before="60" w:line="276" w:lineRule="auto"/>
              <w:jc w:val="both"/>
              <w:rPr>
                <w:sz w:val="26"/>
                <w:szCs w:val="26"/>
                <w:lang w:val="vi-VN"/>
              </w:rPr>
            </w:pPr>
          </w:p>
          <w:p>
            <w:pPr>
              <w:spacing w:before="60" w:line="276" w:lineRule="auto"/>
              <w:jc w:val="both"/>
              <w:rPr>
                <w:sz w:val="26"/>
                <w:szCs w:val="26"/>
              </w:rPr>
            </w:pPr>
          </w:p>
        </w:tc>
        <w:tc>
          <w:tcPr>
            <w:tcW w:w="1811" w:type="dxa"/>
            <w:tcBorders>
              <w:top w:val="single" w:sz="4" w:space="0" w:color="auto"/>
              <w:bottom w:val="single" w:sz="4" w:space="0" w:color="auto"/>
            </w:tcBorders>
          </w:tcPr>
          <w:p>
            <w:pPr>
              <w:spacing w:before="60" w:line="276" w:lineRule="auto"/>
              <w:jc w:val="both"/>
              <w:rPr>
                <w:sz w:val="26"/>
                <w:szCs w:val="26"/>
              </w:rPr>
            </w:pPr>
            <w:r>
              <w:rPr>
                <w:sz w:val="26"/>
                <w:szCs w:val="26"/>
                <w:lang w:val="vi-VN"/>
              </w:rPr>
              <w:t xml:space="preserve">- Đ/c </w:t>
            </w:r>
            <w:r>
              <w:rPr>
                <w:sz w:val="26"/>
                <w:szCs w:val="26"/>
              </w:rPr>
              <w:t>Chủ tịch</w:t>
            </w:r>
          </w:p>
          <w:p>
            <w:pPr>
              <w:spacing w:before="60" w:line="276" w:lineRule="auto"/>
              <w:jc w:val="both"/>
              <w:rPr>
                <w:sz w:val="26"/>
                <w:szCs w:val="26"/>
                <w:lang w:val="vi-VN"/>
              </w:rPr>
            </w:pPr>
          </w:p>
          <w:p>
            <w:pPr>
              <w:spacing w:before="60" w:line="276" w:lineRule="auto"/>
              <w:rPr>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16</w:t>
            </w:r>
          </w:p>
          <w:p>
            <w:pPr>
              <w:spacing w:before="60" w:line="276" w:lineRule="auto"/>
              <w:jc w:val="center"/>
              <w:rPr>
                <w:color w:val="000000" w:themeColor="text1"/>
                <w:sz w:val="26"/>
                <w:szCs w:val="26"/>
              </w:rPr>
            </w:pPr>
            <w:r>
              <w:rPr>
                <w:color w:val="000000" w:themeColor="text1"/>
                <w:sz w:val="26"/>
                <w:szCs w:val="26"/>
              </w:rPr>
              <w:t>Thứ năm</w:t>
            </w:r>
          </w:p>
        </w:tc>
        <w:tc>
          <w:tcPr>
            <w:tcW w:w="4717" w:type="dxa"/>
            <w:tcBorders>
              <w:top w:val="single" w:sz="4" w:space="0" w:color="auto"/>
              <w:bottom w:val="single" w:sz="4" w:space="0" w:color="auto"/>
            </w:tcBorders>
          </w:tcPr>
          <w:p>
            <w:pPr>
              <w:spacing w:before="60" w:line="276" w:lineRule="auto"/>
              <w:jc w:val="both"/>
              <w:rPr>
                <w:b/>
                <w:i/>
                <w:color w:val="000000" w:themeColor="text1"/>
                <w:spacing w:val="-6"/>
                <w:sz w:val="26"/>
                <w:szCs w:val="26"/>
                <w:u w:val="single"/>
              </w:rPr>
            </w:pPr>
            <w:r>
              <w:rPr>
                <w:i/>
                <w:color w:val="000000"/>
                <w:sz w:val="26"/>
                <w:szCs w:val="26"/>
              </w:rPr>
              <w:t>Hoạt động kỷ niệm Ngày thành lập Mặt trận Tổ quốc Việt Nam, Ngày hội đại đoàn kết toàn dân (18/11)</w:t>
            </w:r>
          </w:p>
          <w:p>
            <w:pPr>
              <w:spacing w:before="60" w:line="276" w:lineRule="auto"/>
              <w:jc w:val="both"/>
              <w:rPr>
                <w:iCs/>
                <w:color w:val="000000"/>
                <w:sz w:val="26"/>
                <w:szCs w:val="26"/>
              </w:rPr>
            </w:pPr>
          </w:p>
        </w:tc>
        <w:tc>
          <w:tcPr>
            <w:tcW w:w="1988" w:type="dxa"/>
            <w:tcBorders>
              <w:top w:val="single" w:sz="4" w:space="0" w:color="auto"/>
              <w:bottom w:val="single" w:sz="4" w:space="0" w:color="auto"/>
            </w:tcBorders>
          </w:tcPr>
          <w:p>
            <w:pPr>
              <w:spacing w:before="60" w:line="276" w:lineRule="auto"/>
              <w:rPr>
                <w:color w:val="000000" w:themeColor="text1"/>
                <w:sz w:val="26"/>
                <w:szCs w:val="26"/>
              </w:rPr>
            </w:pPr>
          </w:p>
          <w:p>
            <w:pPr>
              <w:spacing w:before="60" w:line="276" w:lineRule="auto"/>
              <w:rPr>
                <w:color w:val="000000" w:themeColor="text1"/>
                <w:sz w:val="26"/>
                <w:szCs w:val="26"/>
              </w:rPr>
            </w:pPr>
          </w:p>
          <w:p>
            <w:pPr>
              <w:spacing w:before="60" w:line="276" w:lineRule="auto"/>
              <w:rPr>
                <w:color w:val="000000" w:themeColor="text1"/>
                <w:sz w:val="26"/>
                <w:szCs w:val="26"/>
              </w:rPr>
            </w:pPr>
          </w:p>
          <w:p>
            <w:pPr>
              <w:spacing w:before="60" w:line="276" w:lineRule="auto"/>
              <w:rPr>
                <w:color w:val="000000" w:themeColor="text1"/>
                <w:sz w:val="26"/>
                <w:szCs w:val="26"/>
              </w:rPr>
            </w:pPr>
          </w:p>
        </w:tc>
        <w:tc>
          <w:tcPr>
            <w:tcW w:w="1811" w:type="dxa"/>
            <w:tcBorders>
              <w:top w:val="single" w:sz="4" w:space="0" w:color="auto"/>
              <w:bottom w:val="single" w:sz="4" w:space="0" w:color="auto"/>
            </w:tcBorders>
          </w:tcPr>
          <w:p>
            <w:pPr>
              <w:spacing w:before="60" w:line="276" w:lineRule="auto"/>
              <w:rPr>
                <w:color w:val="000000" w:themeColor="text1"/>
                <w:sz w:val="26"/>
                <w:szCs w:val="26"/>
              </w:rPr>
            </w:pPr>
          </w:p>
          <w:p>
            <w:pPr>
              <w:spacing w:before="60" w:line="276" w:lineRule="auto"/>
              <w:rPr>
                <w:color w:val="000000" w:themeColor="text1"/>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sz w:val="26"/>
                <w:szCs w:val="26"/>
              </w:rPr>
            </w:pPr>
            <w:r>
              <w:rPr>
                <w:sz w:val="26"/>
                <w:szCs w:val="26"/>
              </w:rPr>
              <w:t>17</w:t>
            </w:r>
          </w:p>
          <w:p>
            <w:pPr>
              <w:spacing w:before="60" w:line="276" w:lineRule="auto"/>
              <w:jc w:val="center"/>
              <w:rPr>
                <w:color w:val="000000" w:themeColor="text1"/>
                <w:sz w:val="26"/>
                <w:szCs w:val="26"/>
              </w:rPr>
            </w:pPr>
            <w:r>
              <w:rPr>
                <w:sz w:val="26"/>
                <w:szCs w:val="26"/>
              </w:rPr>
              <w:t>Thứ sáu</w:t>
            </w:r>
          </w:p>
        </w:tc>
        <w:tc>
          <w:tcPr>
            <w:tcW w:w="4717" w:type="dxa"/>
            <w:tcBorders>
              <w:top w:val="single" w:sz="4" w:space="0" w:color="auto"/>
              <w:bottom w:val="single" w:sz="4" w:space="0" w:color="auto"/>
            </w:tcBorders>
          </w:tcPr>
          <w:p>
            <w:pPr>
              <w:pBdr>
                <w:top w:val="nil"/>
                <w:left w:val="nil"/>
                <w:bottom w:val="nil"/>
                <w:right w:val="nil"/>
                <w:between w:val="nil"/>
              </w:pBdr>
              <w:spacing w:before="60" w:line="276" w:lineRule="auto"/>
              <w:contextualSpacing/>
              <w:jc w:val="both"/>
              <w:rPr>
                <w:sz w:val="26"/>
                <w:szCs w:val="26"/>
              </w:rPr>
            </w:pPr>
            <w:r>
              <w:rPr>
                <w:b/>
                <w:i/>
                <w:sz w:val="26"/>
                <w:szCs w:val="26"/>
                <w:u w:val="single"/>
              </w:rPr>
              <w:t>Sáng</w:t>
            </w:r>
            <w:r>
              <w:rPr>
                <w:i/>
                <w:sz w:val="26"/>
                <w:szCs w:val="26"/>
              </w:rPr>
              <w:t>:</w:t>
            </w:r>
            <w:r>
              <w:rPr>
                <w:sz w:val="26"/>
                <w:szCs w:val="26"/>
              </w:rPr>
              <w:t xml:space="preserve"> </w:t>
            </w:r>
          </w:p>
          <w:p>
            <w:pPr>
              <w:spacing w:before="60" w:line="276" w:lineRule="auto"/>
              <w:jc w:val="both"/>
              <w:rPr>
                <w:sz w:val="26"/>
                <w:szCs w:val="26"/>
              </w:rPr>
            </w:pPr>
            <w:r>
              <w:rPr>
                <w:sz w:val="26"/>
                <w:szCs w:val="26"/>
              </w:rPr>
              <w:t xml:space="preserve">- Tập huấn Tổ chuyển đổi số cộng đồng </w:t>
            </w:r>
            <w:r>
              <w:rPr>
                <w:i/>
                <w:sz w:val="26"/>
                <w:szCs w:val="26"/>
              </w:rPr>
              <w:t>(theo lịch của huyện)</w:t>
            </w:r>
          </w:p>
          <w:p>
            <w:pPr>
              <w:spacing w:before="60" w:line="276" w:lineRule="auto"/>
              <w:jc w:val="both"/>
              <w:rPr>
                <w:sz w:val="26"/>
                <w:szCs w:val="26"/>
              </w:rPr>
            </w:pPr>
            <w:r>
              <w:rPr>
                <w:sz w:val="26"/>
                <w:szCs w:val="26"/>
              </w:rPr>
              <w:t xml:space="preserve">- Thẩm định các tiêu chí huyện NTM </w:t>
            </w:r>
            <w:r>
              <w:rPr>
                <w:i/>
                <w:sz w:val="26"/>
                <w:szCs w:val="26"/>
              </w:rPr>
              <w:t>(theo lịch của huyện)</w:t>
            </w:r>
          </w:p>
          <w:p>
            <w:pPr>
              <w:pBdr>
                <w:top w:val="nil"/>
                <w:left w:val="nil"/>
                <w:bottom w:val="nil"/>
                <w:right w:val="nil"/>
                <w:between w:val="nil"/>
              </w:pBdr>
              <w:spacing w:before="60" w:line="276" w:lineRule="auto"/>
              <w:contextualSpacing/>
              <w:jc w:val="both"/>
              <w:rPr>
                <w:bCs/>
                <w:sz w:val="26"/>
                <w:szCs w:val="26"/>
                <w:u w:val="single"/>
              </w:rPr>
            </w:pPr>
          </w:p>
        </w:tc>
        <w:tc>
          <w:tcPr>
            <w:tcW w:w="1988" w:type="dxa"/>
            <w:tcBorders>
              <w:top w:val="single" w:sz="4" w:space="0" w:color="auto"/>
              <w:bottom w:val="single" w:sz="4" w:space="0" w:color="auto"/>
            </w:tcBorders>
          </w:tcPr>
          <w:p>
            <w:pPr>
              <w:spacing w:before="60" w:line="276" w:lineRule="auto"/>
              <w:rPr>
                <w:sz w:val="26"/>
                <w:szCs w:val="26"/>
              </w:rPr>
            </w:pPr>
          </w:p>
          <w:p>
            <w:pPr>
              <w:spacing w:before="60" w:line="276" w:lineRule="auto"/>
              <w:rPr>
                <w:sz w:val="26"/>
                <w:szCs w:val="26"/>
              </w:rPr>
            </w:pPr>
            <w:r>
              <w:rPr>
                <w:sz w:val="26"/>
                <w:szCs w:val="26"/>
              </w:rPr>
              <w:t>- VHTT</w:t>
            </w:r>
          </w:p>
          <w:p>
            <w:pPr>
              <w:spacing w:before="60" w:line="276" w:lineRule="auto"/>
              <w:rPr>
                <w:sz w:val="26"/>
                <w:szCs w:val="26"/>
              </w:rPr>
            </w:pPr>
          </w:p>
          <w:p>
            <w:pPr>
              <w:spacing w:before="60" w:line="276" w:lineRule="auto"/>
              <w:rPr>
                <w:sz w:val="26"/>
                <w:szCs w:val="26"/>
              </w:rPr>
            </w:pPr>
          </w:p>
          <w:p>
            <w:pPr>
              <w:spacing w:before="60" w:line="276" w:lineRule="auto"/>
              <w:rPr>
                <w:sz w:val="26"/>
                <w:szCs w:val="26"/>
              </w:rPr>
            </w:pPr>
            <w:r>
              <w:rPr>
                <w:sz w:val="26"/>
                <w:szCs w:val="26"/>
              </w:rPr>
              <w:t>- VP NTM</w:t>
            </w:r>
          </w:p>
          <w:p>
            <w:pPr>
              <w:spacing w:before="60" w:line="276" w:lineRule="auto"/>
              <w:rPr>
                <w:sz w:val="26"/>
                <w:szCs w:val="26"/>
              </w:rPr>
            </w:pPr>
          </w:p>
          <w:p>
            <w:pPr>
              <w:spacing w:before="60" w:line="276" w:lineRule="auto"/>
              <w:rPr>
                <w:sz w:val="26"/>
                <w:szCs w:val="26"/>
                <w:lang w:val="vi-VN"/>
              </w:rPr>
            </w:pPr>
          </w:p>
        </w:tc>
        <w:tc>
          <w:tcPr>
            <w:tcW w:w="1811" w:type="dxa"/>
            <w:tcBorders>
              <w:top w:val="single" w:sz="4" w:space="0" w:color="auto"/>
              <w:bottom w:val="single" w:sz="4" w:space="0" w:color="auto"/>
            </w:tcBorders>
          </w:tcPr>
          <w:p>
            <w:pPr>
              <w:spacing w:before="60" w:line="276" w:lineRule="auto"/>
              <w:jc w:val="both"/>
              <w:rPr>
                <w:sz w:val="26"/>
                <w:szCs w:val="26"/>
                <w:lang w:val="vi-VN"/>
              </w:rPr>
            </w:pPr>
            <w:r>
              <w:rPr>
                <w:sz w:val="26"/>
                <w:szCs w:val="26"/>
                <w:lang w:val="vi-VN"/>
              </w:rPr>
              <w:t xml:space="preserve">- Đ/c </w:t>
            </w:r>
            <w:r>
              <w:rPr>
                <w:sz w:val="26"/>
                <w:szCs w:val="26"/>
              </w:rPr>
              <w:t>Tiến</w:t>
            </w:r>
            <w:r>
              <w:rPr>
                <w:sz w:val="26"/>
                <w:szCs w:val="26"/>
                <w:lang w:val="vi-VN"/>
              </w:rPr>
              <w:t>, PCT</w:t>
            </w:r>
          </w:p>
          <w:p>
            <w:pPr>
              <w:spacing w:before="60" w:line="276" w:lineRule="auto"/>
              <w:rPr>
                <w:sz w:val="26"/>
                <w:szCs w:val="26"/>
                <w:lang w:val="vi-VN"/>
              </w:rPr>
            </w:pPr>
          </w:p>
          <w:p>
            <w:pPr>
              <w:spacing w:before="60" w:line="276" w:lineRule="auto"/>
              <w:rPr>
                <w:sz w:val="26"/>
                <w:szCs w:val="26"/>
                <w:lang w:val="vi-VN"/>
              </w:rPr>
            </w:pPr>
            <w:r>
              <w:rPr>
                <w:sz w:val="26"/>
                <w:szCs w:val="26"/>
                <w:lang w:val="vi-VN"/>
              </w:rPr>
              <w:t xml:space="preserve">- Đ/c </w:t>
            </w:r>
            <w:r>
              <w:rPr>
                <w:sz w:val="26"/>
                <w:szCs w:val="26"/>
              </w:rPr>
              <w:t>Mến</w:t>
            </w:r>
            <w:r>
              <w:rPr>
                <w:sz w:val="26"/>
                <w:szCs w:val="26"/>
                <w:lang w:val="vi-VN"/>
              </w:rPr>
              <w:t>, PCT</w:t>
            </w:r>
          </w:p>
          <w:p>
            <w:pPr>
              <w:spacing w:before="60" w:line="276" w:lineRule="auto"/>
              <w:rPr>
                <w:sz w:val="26"/>
                <w:szCs w:val="26"/>
                <w:lang w:val="vi-VN"/>
              </w:rPr>
            </w:pPr>
          </w:p>
          <w:p>
            <w:pPr>
              <w:spacing w:before="60" w:line="276" w:lineRule="auto"/>
              <w:rPr>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b/>
                <w:color w:val="000000" w:themeColor="text1"/>
                <w:sz w:val="26"/>
                <w:szCs w:val="26"/>
              </w:rPr>
            </w:pPr>
            <w:r>
              <w:rPr>
                <w:b/>
                <w:color w:val="000000" w:themeColor="text1"/>
                <w:sz w:val="26"/>
                <w:szCs w:val="26"/>
              </w:rPr>
              <w:t xml:space="preserve">18 </w:t>
            </w:r>
          </w:p>
        </w:tc>
        <w:tc>
          <w:tcPr>
            <w:tcW w:w="4717" w:type="dxa"/>
            <w:tcBorders>
              <w:top w:val="single" w:sz="4" w:space="0" w:color="auto"/>
              <w:bottom w:val="single" w:sz="4" w:space="0" w:color="auto"/>
            </w:tcBorders>
          </w:tcPr>
          <w:p>
            <w:pPr>
              <w:spacing w:before="60" w:line="276" w:lineRule="auto"/>
              <w:jc w:val="both"/>
              <w:rPr>
                <w:b/>
                <w:i/>
                <w:spacing w:val="-2"/>
                <w:sz w:val="26"/>
                <w:szCs w:val="26"/>
              </w:rPr>
            </w:pPr>
            <w:r>
              <w:rPr>
                <w:b/>
                <w:color w:val="000000" w:themeColor="text1"/>
                <w:sz w:val="26"/>
                <w:szCs w:val="26"/>
              </w:rPr>
              <w:t>Thứ bảy</w:t>
            </w:r>
            <w:r>
              <w:rPr>
                <w:bCs/>
                <w:iCs/>
                <w:sz w:val="26"/>
                <w:szCs w:val="26"/>
              </w:rPr>
              <w:t>: Kiểm tra, chỉ đạo NTM</w:t>
            </w:r>
          </w:p>
        </w:tc>
        <w:tc>
          <w:tcPr>
            <w:tcW w:w="1988" w:type="dxa"/>
            <w:tcBorders>
              <w:top w:val="single" w:sz="4" w:space="0" w:color="auto"/>
              <w:bottom w:val="single" w:sz="4" w:space="0" w:color="auto"/>
            </w:tcBorders>
          </w:tcPr>
          <w:p>
            <w:pPr>
              <w:spacing w:before="60" w:line="276" w:lineRule="auto"/>
              <w:rPr>
                <w:color w:val="000000" w:themeColor="text1"/>
                <w:sz w:val="26"/>
                <w:szCs w:val="26"/>
              </w:rPr>
            </w:pPr>
            <w:r>
              <w:rPr>
                <w:color w:val="000000" w:themeColor="text1"/>
                <w:sz w:val="26"/>
                <w:szCs w:val="26"/>
              </w:rPr>
              <w:t>- Vp NTM</w:t>
            </w:r>
          </w:p>
        </w:tc>
        <w:tc>
          <w:tcPr>
            <w:tcW w:w="1811" w:type="dxa"/>
            <w:tcBorders>
              <w:top w:val="single" w:sz="4" w:space="0" w:color="auto"/>
              <w:bottom w:val="single" w:sz="4" w:space="0" w:color="auto"/>
            </w:tcBorders>
          </w:tcPr>
          <w:p>
            <w:pPr>
              <w:spacing w:before="60" w:line="276" w:lineRule="auto"/>
              <w:rPr>
                <w:color w:val="000000" w:themeColor="text1"/>
                <w:sz w:val="26"/>
                <w:szCs w:val="26"/>
              </w:rPr>
            </w:pPr>
            <w:r>
              <w:rPr>
                <w:color w:val="000000" w:themeColor="text1"/>
                <w:sz w:val="26"/>
                <w:szCs w:val="26"/>
              </w:rPr>
              <w:t xml:space="preserve">- Chủ tịch, các </w:t>
            </w:r>
            <w:r>
              <w:rPr>
                <w:color w:val="000000" w:themeColor="text1"/>
                <w:sz w:val="26"/>
                <w:szCs w:val="26"/>
              </w:rPr>
              <w:lastRenderedPageBreak/>
              <w:t>PCT</w:t>
            </w: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b/>
                <w:color w:val="000000" w:themeColor="text1"/>
                <w:sz w:val="26"/>
                <w:szCs w:val="26"/>
              </w:rPr>
            </w:pPr>
            <w:r>
              <w:rPr>
                <w:b/>
                <w:color w:val="000000" w:themeColor="text1"/>
                <w:sz w:val="26"/>
                <w:szCs w:val="26"/>
              </w:rPr>
              <w:lastRenderedPageBreak/>
              <w:t>19</w:t>
            </w:r>
          </w:p>
        </w:tc>
        <w:tc>
          <w:tcPr>
            <w:tcW w:w="4717" w:type="dxa"/>
            <w:tcBorders>
              <w:top w:val="single" w:sz="4" w:space="0" w:color="auto"/>
              <w:bottom w:val="single" w:sz="4" w:space="0" w:color="auto"/>
            </w:tcBorders>
          </w:tcPr>
          <w:p>
            <w:pPr>
              <w:spacing w:before="60" w:line="276" w:lineRule="auto"/>
              <w:jc w:val="both"/>
              <w:rPr>
                <w:b/>
                <w:i/>
                <w:sz w:val="26"/>
                <w:szCs w:val="26"/>
              </w:rPr>
            </w:pPr>
            <w:r>
              <w:rPr>
                <w:b/>
                <w:sz w:val="26"/>
                <w:szCs w:val="26"/>
              </w:rPr>
              <w:t>Chủ nhật: Nghỉ</w:t>
            </w:r>
          </w:p>
        </w:tc>
        <w:tc>
          <w:tcPr>
            <w:tcW w:w="1988" w:type="dxa"/>
            <w:tcBorders>
              <w:top w:val="single" w:sz="4" w:space="0" w:color="auto"/>
              <w:bottom w:val="single" w:sz="4" w:space="0" w:color="auto"/>
            </w:tcBorders>
          </w:tcPr>
          <w:p>
            <w:pPr>
              <w:spacing w:before="60" w:line="276" w:lineRule="auto"/>
              <w:rPr>
                <w:sz w:val="26"/>
                <w:szCs w:val="26"/>
              </w:rPr>
            </w:pPr>
          </w:p>
        </w:tc>
        <w:tc>
          <w:tcPr>
            <w:tcW w:w="1811" w:type="dxa"/>
            <w:tcBorders>
              <w:top w:val="single" w:sz="4" w:space="0" w:color="auto"/>
              <w:bottom w:val="single" w:sz="4" w:space="0" w:color="auto"/>
            </w:tcBorders>
          </w:tcPr>
          <w:p>
            <w:pPr>
              <w:spacing w:before="60" w:line="276" w:lineRule="auto"/>
              <w:rPr>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20</w:t>
            </w:r>
          </w:p>
          <w:p>
            <w:pPr>
              <w:spacing w:before="60" w:line="276" w:lineRule="auto"/>
              <w:jc w:val="center"/>
              <w:rPr>
                <w:color w:val="000000" w:themeColor="text1"/>
                <w:sz w:val="26"/>
                <w:szCs w:val="26"/>
              </w:rPr>
            </w:pPr>
            <w:r>
              <w:rPr>
                <w:color w:val="000000" w:themeColor="text1"/>
                <w:sz w:val="26"/>
                <w:szCs w:val="26"/>
              </w:rPr>
              <w:t>Thứ hai</w:t>
            </w:r>
          </w:p>
          <w:p>
            <w:pPr>
              <w:spacing w:before="60" w:line="276" w:lineRule="auto"/>
              <w:jc w:val="center"/>
              <w:rPr>
                <w:color w:val="000000" w:themeColor="text1"/>
                <w:sz w:val="26"/>
                <w:szCs w:val="26"/>
              </w:rPr>
            </w:pPr>
          </w:p>
        </w:tc>
        <w:tc>
          <w:tcPr>
            <w:tcW w:w="4717" w:type="dxa"/>
            <w:tcBorders>
              <w:top w:val="single" w:sz="4" w:space="0" w:color="auto"/>
              <w:bottom w:val="single" w:sz="4" w:space="0" w:color="auto"/>
            </w:tcBorders>
          </w:tcPr>
          <w:p>
            <w:pPr>
              <w:spacing w:before="60" w:line="276" w:lineRule="auto"/>
              <w:jc w:val="both"/>
              <w:rPr>
                <w:i/>
                <w:spacing w:val="-10"/>
                <w:sz w:val="26"/>
                <w:szCs w:val="26"/>
              </w:rPr>
            </w:pPr>
            <w:r>
              <w:rPr>
                <w:i/>
                <w:spacing w:val="-10"/>
                <w:sz w:val="26"/>
                <w:szCs w:val="26"/>
              </w:rPr>
              <w:t>- Hoạt động kỷ niệm Ngày Nhà giáo Việt Nam (20/11)</w:t>
            </w:r>
          </w:p>
          <w:p>
            <w:pPr>
              <w:spacing w:before="60" w:line="276" w:lineRule="auto"/>
              <w:jc w:val="both"/>
              <w:rPr>
                <w:sz w:val="26"/>
                <w:szCs w:val="26"/>
              </w:rPr>
            </w:pPr>
            <w:r>
              <w:rPr>
                <w:b/>
                <w:i/>
                <w:sz w:val="26"/>
                <w:szCs w:val="26"/>
                <w:u w:val="single"/>
              </w:rPr>
              <w:t>Chiều</w:t>
            </w:r>
            <w:r>
              <w:rPr>
                <w:b/>
                <w:i/>
                <w:sz w:val="26"/>
                <w:szCs w:val="26"/>
              </w:rPr>
              <w:t>:</w:t>
            </w:r>
            <w:r>
              <w:rPr>
                <w:sz w:val="26"/>
                <w:szCs w:val="26"/>
              </w:rPr>
              <w:t xml:space="preserve"> Họp giao ban lãnh đạo UBND huyện nghe công tác chuẩn bị cho Kỳ họp cuối năm HĐND huyện khóa XX </w:t>
            </w:r>
            <w:r>
              <w:rPr>
                <w:i/>
                <w:sz w:val="26"/>
                <w:szCs w:val="26"/>
              </w:rPr>
              <w:t>(theo lịch của huyện)</w:t>
            </w:r>
          </w:p>
          <w:p>
            <w:pPr>
              <w:pBdr>
                <w:top w:val="nil"/>
                <w:left w:val="nil"/>
                <w:bottom w:val="nil"/>
                <w:right w:val="nil"/>
                <w:between w:val="nil"/>
              </w:pBdr>
              <w:spacing w:before="60" w:line="276" w:lineRule="auto"/>
              <w:contextualSpacing/>
              <w:jc w:val="both"/>
              <w:rPr>
                <w:sz w:val="26"/>
                <w:szCs w:val="26"/>
              </w:rPr>
            </w:pPr>
          </w:p>
          <w:p>
            <w:pPr>
              <w:pBdr>
                <w:top w:val="nil"/>
                <w:left w:val="nil"/>
                <w:bottom w:val="nil"/>
                <w:right w:val="nil"/>
                <w:between w:val="nil"/>
              </w:pBdr>
              <w:spacing w:before="60" w:line="276" w:lineRule="auto"/>
              <w:contextualSpacing/>
              <w:jc w:val="both"/>
              <w:rPr>
                <w:b/>
                <w:sz w:val="26"/>
                <w:szCs w:val="26"/>
              </w:rPr>
            </w:pPr>
          </w:p>
        </w:tc>
        <w:tc>
          <w:tcPr>
            <w:tcW w:w="1988" w:type="dxa"/>
            <w:tcBorders>
              <w:top w:val="single" w:sz="4" w:space="0" w:color="auto"/>
              <w:bottom w:val="single" w:sz="4" w:space="0" w:color="auto"/>
            </w:tcBorders>
          </w:tcPr>
          <w:p>
            <w:pPr>
              <w:spacing w:before="60" w:line="276" w:lineRule="auto"/>
              <w:rPr>
                <w:sz w:val="26"/>
                <w:szCs w:val="26"/>
              </w:rPr>
            </w:pPr>
            <w:r>
              <w:rPr>
                <w:sz w:val="26"/>
                <w:szCs w:val="26"/>
              </w:rPr>
              <w:t>- Văn phòng</w:t>
            </w:r>
          </w:p>
          <w:p>
            <w:pPr>
              <w:spacing w:before="60" w:line="276" w:lineRule="auto"/>
              <w:rPr>
                <w:sz w:val="26"/>
                <w:szCs w:val="26"/>
              </w:rPr>
            </w:pPr>
            <w:r>
              <w:rPr>
                <w:sz w:val="26"/>
                <w:szCs w:val="26"/>
              </w:rPr>
              <w:t>- Văn phòng</w:t>
            </w:r>
          </w:p>
          <w:p>
            <w:pPr>
              <w:spacing w:before="60" w:line="276" w:lineRule="auto"/>
              <w:rPr>
                <w:sz w:val="26"/>
                <w:szCs w:val="26"/>
              </w:rPr>
            </w:pPr>
            <w:bookmarkStart w:id="0" w:name="_GoBack"/>
            <w:bookmarkEnd w:id="0"/>
          </w:p>
        </w:tc>
        <w:tc>
          <w:tcPr>
            <w:tcW w:w="1811" w:type="dxa"/>
            <w:tcBorders>
              <w:top w:val="single" w:sz="4" w:space="0" w:color="auto"/>
              <w:bottom w:val="single" w:sz="4" w:space="0" w:color="auto"/>
            </w:tcBorders>
          </w:tcPr>
          <w:p>
            <w:pPr>
              <w:spacing w:before="60" w:line="276" w:lineRule="auto"/>
              <w:rPr>
                <w:sz w:val="26"/>
                <w:szCs w:val="26"/>
              </w:rPr>
            </w:pPr>
            <w:r>
              <w:rPr>
                <w:sz w:val="26"/>
                <w:szCs w:val="26"/>
              </w:rPr>
              <w:t>- Chủ tịch, các PCT</w:t>
            </w:r>
          </w:p>
          <w:p>
            <w:pPr>
              <w:spacing w:before="60" w:line="276" w:lineRule="auto"/>
              <w:rPr>
                <w:sz w:val="26"/>
                <w:szCs w:val="26"/>
              </w:rPr>
            </w:pPr>
            <w:r>
              <w:rPr>
                <w:sz w:val="26"/>
                <w:szCs w:val="26"/>
              </w:rPr>
              <w:t>- Đ/c Chủ tịch</w:t>
            </w:r>
          </w:p>
          <w:p>
            <w:pPr>
              <w:spacing w:before="60" w:line="276" w:lineRule="auto"/>
              <w:rPr>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22 Thứ tư</w:t>
            </w:r>
          </w:p>
        </w:tc>
        <w:tc>
          <w:tcPr>
            <w:tcW w:w="4717" w:type="dxa"/>
            <w:tcBorders>
              <w:top w:val="single" w:sz="4" w:space="0" w:color="auto"/>
              <w:bottom w:val="single" w:sz="4" w:space="0" w:color="auto"/>
            </w:tcBorders>
          </w:tcPr>
          <w:p>
            <w:pPr>
              <w:spacing w:before="60" w:line="276" w:lineRule="auto"/>
              <w:jc w:val="both"/>
              <w:rPr>
                <w:b/>
                <w:i/>
                <w:sz w:val="26"/>
                <w:szCs w:val="26"/>
                <w:u w:val="single"/>
              </w:rPr>
            </w:pPr>
            <w:r>
              <w:rPr>
                <w:b/>
                <w:i/>
                <w:sz w:val="26"/>
                <w:szCs w:val="26"/>
                <w:u w:val="single"/>
              </w:rPr>
              <w:t xml:space="preserve">Sáng: </w:t>
            </w:r>
            <w:r>
              <w:rPr>
                <w:sz w:val="26"/>
                <w:szCs w:val="26"/>
              </w:rPr>
              <w:t>Đồng chí Chủ tịch UBND xã tiếp công dân định kỳ</w:t>
            </w:r>
          </w:p>
        </w:tc>
        <w:tc>
          <w:tcPr>
            <w:tcW w:w="1988" w:type="dxa"/>
            <w:tcBorders>
              <w:top w:val="single" w:sz="4" w:space="0" w:color="auto"/>
              <w:bottom w:val="single" w:sz="4" w:space="0" w:color="auto"/>
            </w:tcBorders>
          </w:tcPr>
          <w:p>
            <w:pPr>
              <w:spacing w:before="60" w:line="276" w:lineRule="auto"/>
              <w:rPr>
                <w:sz w:val="26"/>
                <w:szCs w:val="26"/>
              </w:rPr>
            </w:pPr>
            <w:r>
              <w:rPr>
                <w:sz w:val="26"/>
                <w:szCs w:val="26"/>
              </w:rPr>
              <w:t>-Ban Tiếp CD</w:t>
            </w:r>
          </w:p>
        </w:tc>
        <w:tc>
          <w:tcPr>
            <w:tcW w:w="1811" w:type="dxa"/>
            <w:tcBorders>
              <w:top w:val="single" w:sz="4" w:space="0" w:color="auto"/>
              <w:bottom w:val="single" w:sz="4" w:space="0" w:color="auto"/>
            </w:tcBorders>
          </w:tcPr>
          <w:p>
            <w:pPr>
              <w:spacing w:before="60" w:line="276" w:lineRule="auto"/>
              <w:rPr>
                <w:sz w:val="26"/>
                <w:szCs w:val="26"/>
              </w:rPr>
            </w:pPr>
            <w:r>
              <w:rPr>
                <w:sz w:val="26"/>
                <w:szCs w:val="26"/>
              </w:rPr>
              <w:t>-Đ/c Chủ tịch</w:t>
            </w: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23</w:t>
            </w:r>
          </w:p>
          <w:p>
            <w:pPr>
              <w:spacing w:before="60" w:line="276" w:lineRule="auto"/>
              <w:jc w:val="center"/>
              <w:rPr>
                <w:color w:val="000000" w:themeColor="text1"/>
                <w:sz w:val="26"/>
                <w:szCs w:val="26"/>
              </w:rPr>
            </w:pPr>
            <w:r>
              <w:rPr>
                <w:color w:val="000000" w:themeColor="text1"/>
                <w:sz w:val="26"/>
                <w:szCs w:val="26"/>
              </w:rPr>
              <w:t>Thứ năm</w:t>
            </w:r>
          </w:p>
        </w:tc>
        <w:tc>
          <w:tcPr>
            <w:tcW w:w="4717" w:type="dxa"/>
            <w:tcBorders>
              <w:top w:val="single" w:sz="4" w:space="0" w:color="auto"/>
              <w:bottom w:val="single" w:sz="4" w:space="0" w:color="auto"/>
            </w:tcBorders>
          </w:tcPr>
          <w:p>
            <w:pPr>
              <w:spacing w:before="60" w:line="276" w:lineRule="auto"/>
              <w:jc w:val="both"/>
              <w:rPr>
                <w:sz w:val="26"/>
                <w:szCs w:val="26"/>
              </w:rPr>
            </w:pPr>
            <w:r>
              <w:rPr>
                <w:b/>
                <w:i/>
                <w:sz w:val="26"/>
                <w:szCs w:val="26"/>
                <w:u w:val="single"/>
              </w:rPr>
              <w:t>Chiều</w:t>
            </w:r>
            <w:r>
              <w:rPr>
                <w:sz w:val="26"/>
                <w:szCs w:val="26"/>
              </w:rPr>
              <w:t xml:space="preserve">: </w:t>
            </w:r>
            <w:r>
              <w:rPr>
                <w:color w:val="000000"/>
                <w:sz w:val="26"/>
                <w:szCs w:val="26"/>
              </w:rPr>
              <w:t>Họp soát xét các nội dung trình kỳ họp HĐND</w:t>
            </w:r>
            <w:r>
              <w:rPr>
                <w:sz w:val="26"/>
                <w:szCs w:val="26"/>
              </w:rPr>
              <w:t xml:space="preserve"> huyện </w:t>
            </w:r>
            <w:r>
              <w:rPr>
                <w:i/>
                <w:sz w:val="26"/>
                <w:szCs w:val="26"/>
              </w:rPr>
              <w:t>(theo lịch của huyện)</w:t>
            </w:r>
          </w:p>
          <w:p>
            <w:pPr>
              <w:spacing w:before="60" w:line="276" w:lineRule="auto"/>
              <w:jc w:val="both"/>
              <w:rPr>
                <w:sz w:val="26"/>
                <w:szCs w:val="26"/>
              </w:rPr>
            </w:pPr>
          </w:p>
        </w:tc>
        <w:tc>
          <w:tcPr>
            <w:tcW w:w="1988" w:type="dxa"/>
            <w:tcBorders>
              <w:top w:val="single" w:sz="4" w:space="0" w:color="auto"/>
              <w:bottom w:val="single" w:sz="4" w:space="0" w:color="auto"/>
            </w:tcBorders>
          </w:tcPr>
          <w:p>
            <w:pPr>
              <w:spacing w:before="60" w:line="276" w:lineRule="auto"/>
              <w:rPr>
                <w:sz w:val="26"/>
                <w:szCs w:val="26"/>
              </w:rPr>
            </w:pPr>
            <w:r>
              <w:rPr>
                <w:sz w:val="26"/>
                <w:szCs w:val="26"/>
              </w:rPr>
              <w:t>- Các ban LQ</w:t>
            </w:r>
          </w:p>
        </w:tc>
        <w:tc>
          <w:tcPr>
            <w:tcW w:w="1811" w:type="dxa"/>
            <w:tcBorders>
              <w:top w:val="single" w:sz="4" w:space="0" w:color="auto"/>
              <w:bottom w:val="single" w:sz="4" w:space="0" w:color="auto"/>
            </w:tcBorders>
          </w:tcPr>
          <w:p>
            <w:pPr>
              <w:spacing w:before="60" w:line="276" w:lineRule="auto"/>
              <w:rPr>
                <w:sz w:val="26"/>
                <w:szCs w:val="26"/>
              </w:rPr>
            </w:pPr>
            <w:r>
              <w:rPr>
                <w:sz w:val="26"/>
                <w:szCs w:val="26"/>
              </w:rPr>
              <w:t>- Chủ tịch, các PCT</w:t>
            </w: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24</w:t>
            </w:r>
          </w:p>
          <w:p>
            <w:pPr>
              <w:spacing w:before="60" w:line="276" w:lineRule="auto"/>
              <w:jc w:val="center"/>
              <w:rPr>
                <w:color w:val="000000" w:themeColor="text1"/>
                <w:sz w:val="26"/>
                <w:szCs w:val="26"/>
              </w:rPr>
            </w:pPr>
            <w:r>
              <w:rPr>
                <w:color w:val="000000" w:themeColor="text1"/>
                <w:sz w:val="26"/>
                <w:szCs w:val="26"/>
              </w:rPr>
              <w:t>Thứ sáu</w:t>
            </w:r>
          </w:p>
        </w:tc>
        <w:tc>
          <w:tcPr>
            <w:tcW w:w="4717" w:type="dxa"/>
            <w:tcBorders>
              <w:top w:val="single" w:sz="4" w:space="0" w:color="auto"/>
              <w:bottom w:val="single" w:sz="4" w:space="0" w:color="auto"/>
            </w:tcBorders>
          </w:tcPr>
          <w:p>
            <w:pPr>
              <w:spacing w:before="60" w:line="276" w:lineRule="auto"/>
              <w:jc w:val="both"/>
              <w:rPr>
                <w:sz w:val="26"/>
                <w:szCs w:val="26"/>
              </w:rPr>
            </w:pPr>
            <w:r>
              <w:rPr>
                <w:b/>
                <w:i/>
                <w:sz w:val="26"/>
                <w:szCs w:val="26"/>
                <w:u w:val="single"/>
              </w:rPr>
              <w:t>Sáng:</w:t>
            </w:r>
            <w:r>
              <w:rPr>
                <w:sz w:val="26"/>
                <w:szCs w:val="26"/>
              </w:rPr>
              <w:t xml:space="preserve"> Tập huấn Tổ chuyển đổi số cộng đồng </w:t>
            </w:r>
          </w:p>
          <w:p>
            <w:pPr>
              <w:spacing w:before="60" w:line="276" w:lineRule="auto"/>
              <w:jc w:val="both"/>
              <w:rPr>
                <w:sz w:val="26"/>
                <w:szCs w:val="26"/>
              </w:rPr>
            </w:pPr>
            <w:r>
              <w:rPr>
                <w:b/>
                <w:i/>
                <w:sz w:val="26"/>
                <w:szCs w:val="26"/>
                <w:u w:val="single"/>
              </w:rPr>
              <w:t>Chiều</w:t>
            </w:r>
            <w:r>
              <w:rPr>
                <w:sz w:val="26"/>
                <w:szCs w:val="26"/>
              </w:rPr>
              <w:t xml:space="preserve">: Họp UBND huyện nghe tổng hợp lần cuối và chính thức thông qua các nội dung trình kỳ họp HĐND huyện </w:t>
            </w:r>
            <w:r>
              <w:rPr>
                <w:i/>
                <w:sz w:val="26"/>
                <w:szCs w:val="26"/>
              </w:rPr>
              <w:t>(theo lịch của huyện)</w:t>
            </w:r>
          </w:p>
          <w:p>
            <w:pPr>
              <w:spacing w:before="60" w:line="276" w:lineRule="auto"/>
              <w:jc w:val="both"/>
              <w:rPr>
                <w:sz w:val="26"/>
                <w:szCs w:val="26"/>
              </w:rPr>
            </w:pPr>
          </w:p>
        </w:tc>
        <w:tc>
          <w:tcPr>
            <w:tcW w:w="1988" w:type="dxa"/>
            <w:tcBorders>
              <w:top w:val="single" w:sz="4" w:space="0" w:color="auto"/>
              <w:bottom w:val="single" w:sz="4" w:space="0" w:color="auto"/>
            </w:tcBorders>
          </w:tcPr>
          <w:p>
            <w:pPr>
              <w:spacing w:before="60" w:line="276" w:lineRule="auto"/>
              <w:rPr>
                <w:sz w:val="26"/>
                <w:szCs w:val="26"/>
              </w:rPr>
            </w:pPr>
            <w:r>
              <w:rPr>
                <w:sz w:val="26"/>
                <w:szCs w:val="26"/>
              </w:rPr>
              <w:t>- VHTT</w:t>
            </w:r>
          </w:p>
          <w:p>
            <w:pPr>
              <w:spacing w:before="60" w:line="276" w:lineRule="auto"/>
              <w:rPr>
                <w:sz w:val="26"/>
                <w:szCs w:val="26"/>
              </w:rPr>
            </w:pPr>
          </w:p>
          <w:p>
            <w:pPr>
              <w:spacing w:before="60" w:line="276" w:lineRule="auto"/>
              <w:rPr>
                <w:sz w:val="26"/>
                <w:szCs w:val="26"/>
              </w:rPr>
            </w:pPr>
            <w:r>
              <w:rPr>
                <w:sz w:val="26"/>
                <w:szCs w:val="26"/>
              </w:rPr>
              <w:t xml:space="preserve"> Văn phòng </w:t>
            </w:r>
          </w:p>
        </w:tc>
        <w:tc>
          <w:tcPr>
            <w:tcW w:w="1811" w:type="dxa"/>
            <w:tcBorders>
              <w:top w:val="single" w:sz="4" w:space="0" w:color="auto"/>
              <w:bottom w:val="single" w:sz="4" w:space="0" w:color="auto"/>
            </w:tcBorders>
          </w:tcPr>
          <w:p>
            <w:pPr>
              <w:spacing w:before="60" w:line="276" w:lineRule="auto"/>
              <w:rPr>
                <w:sz w:val="26"/>
                <w:szCs w:val="26"/>
              </w:rPr>
            </w:pPr>
            <w:r>
              <w:rPr>
                <w:sz w:val="26"/>
                <w:szCs w:val="26"/>
              </w:rPr>
              <w:t>- Đ/c Tiến, PCT</w:t>
            </w:r>
          </w:p>
          <w:p>
            <w:pPr>
              <w:spacing w:before="60" w:line="276" w:lineRule="auto"/>
              <w:rPr>
                <w:sz w:val="26"/>
                <w:szCs w:val="26"/>
              </w:rPr>
            </w:pPr>
          </w:p>
          <w:p>
            <w:pPr>
              <w:spacing w:before="60" w:line="276" w:lineRule="auto"/>
              <w:rPr>
                <w:sz w:val="26"/>
                <w:szCs w:val="26"/>
              </w:rPr>
            </w:pPr>
            <w:r>
              <w:rPr>
                <w:sz w:val="26"/>
                <w:szCs w:val="26"/>
              </w:rPr>
              <w:t>- Chủ tịch</w:t>
            </w:r>
          </w:p>
          <w:p>
            <w:pPr>
              <w:spacing w:before="60" w:line="276" w:lineRule="auto"/>
              <w:rPr>
                <w:sz w:val="26"/>
                <w:szCs w:val="26"/>
              </w:rPr>
            </w:pPr>
          </w:p>
          <w:p>
            <w:pPr>
              <w:spacing w:before="60" w:line="276" w:lineRule="auto"/>
              <w:rPr>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b/>
                <w:color w:val="000000" w:themeColor="text1"/>
                <w:sz w:val="26"/>
                <w:szCs w:val="26"/>
              </w:rPr>
            </w:pPr>
            <w:r>
              <w:rPr>
                <w:b/>
                <w:color w:val="000000" w:themeColor="text1"/>
                <w:sz w:val="26"/>
                <w:szCs w:val="26"/>
              </w:rPr>
              <w:t>25</w:t>
            </w:r>
          </w:p>
        </w:tc>
        <w:tc>
          <w:tcPr>
            <w:tcW w:w="4717" w:type="dxa"/>
            <w:tcBorders>
              <w:top w:val="single" w:sz="4" w:space="0" w:color="auto"/>
              <w:bottom w:val="single" w:sz="4" w:space="0" w:color="auto"/>
            </w:tcBorders>
          </w:tcPr>
          <w:p>
            <w:pPr>
              <w:tabs>
                <w:tab w:val="left" w:pos="1782"/>
              </w:tabs>
              <w:spacing w:before="60" w:line="276" w:lineRule="auto"/>
              <w:jc w:val="both"/>
              <w:rPr>
                <w:bCs/>
                <w:iCs/>
                <w:sz w:val="26"/>
                <w:szCs w:val="26"/>
              </w:rPr>
            </w:pPr>
            <w:r>
              <w:rPr>
                <w:b/>
                <w:bCs/>
                <w:iCs/>
                <w:sz w:val="26"/>
                <w:szCs w:val="26"/>
              </w:rPr>
              <w:t>Thứ bảy:</w:t>
            </w:r>
            <w:r>
              <w:rPr>
                <w:bCs/>
                <w:iCs/>
                <w:sz w:val="26"/>
                <w:szCs w:val="26"/>
              </w:rPr>
              <w:t xml:space="preserve"> Kiểm tra, chỉ đạo NTM</w:t>
            </w:r>
          </w:p>
          <w:p>
            <w:pPr>
              <w:tabs>
                <w:tab w:val="left" w:pos="1782"/>
              </w:tabs>
              <w:spacing w:before="60" w:line="276" w:lineRule="auto"/>
              <w:jc w:val="both"/>
              <w:rPr>
                <w:rFonts w:eastAsia="Arial Unicode MS"/>
                <w:bCs/>
                <w:sz w:val="26"/>
                <w:szCs w:val="26"/>
                <w:u w:color="000000"/>
                <w:bdr w:val="nil"/>
              </w:rPr>
            </w:pPr>
          </w:p>
        </w:tc>
        <w:tc>
          <w:tcPr>
            <w:tcW w:w="1988" w:type="dxa"/>
            <w:tcBorders>
              <w:top w:val="single" w:sz="4" w:space="0" w:color="auto"/>
              <w:bottom w:val="single" w:sz="4" w:space="0" w:color="auto"/>
            </w:tcBorders>
          </w:tcPr>
          <w:p>
            <w:pPr>
              <w:pBdr>
                <w:top w:val="nil"/>
                <w:left w:val="nil"/>
                <w:bottom w:val="nil"/>
                <w:right w:val="nil"/>
                <w:between w:val="nil"/>
              </w:pBdr>
              <w:spacing w:before="60" w:line="276" w:lineRule="auto"/>
              <w:rPr>
                <w:color w:val="000000" w:themeColor="text1"/>
                <w:spacing w:val="-4"/>
                <w:sz w:val="26"/>
                <w:szCs w:val="26"/>
              </w:rPr>
            </w:pPr>
          </w:p>
          <w:p>
            <w:pPr>
              <w:pBdr>
                <w:top w:val="nil"/>
                <w:left w:val="nil"/>
                <w:bottom w:val="nil"/>
                <w:right w:val="nil"/>
                <w:between w:val="nil"/>
              </w:pBdr>
              <w:spacing w:before="60" w:line="276" w:lineRule="auto"/>
              <w:rPr>
                <w:color w:val="000000" w:themeColor="text1"/>
                <w:spacing w:val="-4"/>
                <w:sz w:val="26"/>
                <w:szCs w:val="26"/>
              </w:rPr>
            </w:pPr>
          </w:p>
          <w:p>
            <w:pPr>
              <w:pBdr>
                <w:top w:val="nil"/>
                <w:left w:val="nil"/>
                <w:bottom w:val="nil"/>
                <w:right w:val="nil"/>
                <w:between w:val="nil"/>
              </w:pBdr>
              <w:spacing w:before="60" w:line="276" w:lineRule="auto"/>
              <w:rPr>
                <w:color w:val="000000" w:themeColor="text1"/>
                <w:spacing w:val="-4"/>
                <w:sz w:val="26"/>
                <w:szCs w:val="26"/>
              </w:rPr>
            </w:pPr>
          </w:p>
        </w:tc>
        <w:tc>
          <w:tcPr>
            <w:tcW w:w="1811" w:type="dxa"/>
            <w:tcBorders>
              <w:top w:val="single" w:sz="4" w:space="0" w:color="auto"/>
              <w:bottom w:val="single" w:sz="4" w:space="0" w:color="auto"/>
            </w:tcBorders>
          </w:tcPr>
          <w:p>
            <w:pPr>
              <w:spacing w:before="60" w:line="276" w:lineRule="auto"/>
              <w:rPr>
                <w:color w:val="000000" w:themeColor="text1"/>
                <w:spacing w:val="-6"/>
                <w:sz w:val="26"/>
                <w:szCs w:val="26"/>
              </w:rPr>
            </w:pPr>
          </w:p>
          <w:p>
            <w:pPr>
              <w:spacing w:before="60" w:line="276" w:lineRule="auto"/>
              <w:rPr>
                <w:color w:val="000000" w:themeColor="text1"/>
                <w:spacing w:val="-6"/>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b/>
                <w:color w:val="000000" w:themeColor="text1"/>
                <w:sz w:val="26"/>
                <w:szCs w:val="26"/>
              </w:rPr>
            </w:pPr>
            <w:r>
              <w:rPr>
                <w:b/>
                <w:color w:val="000000" w:themeColor="text1"/>
                <w:sz w:val="26"/>
                <w:szCs w:val="26"/>
              </w:rPr>
              <w:t>26</w:t>
            </w:r>
          </w:p>
        </w:tc>
        <w:tc>
          <w:tcPr>
            <w:tcW w:w="4717" w:type="dxa"/>
            <w:tcBorders>
              <w:top w:val="single" w:sz="4" w:space="0" w:color="auto"/>
              <w:bottom w:val="single" w:sz="4" w:space="0" w:color="auto"/>
            </w:tcBorders>
          </w:tcPr>
          <w:p>
            <w:pPr>
              <w:pBdr>
                <w:top w:val="nil"/>
                <w:left w:val="nil"/>
                <w:bottom w:val="nil"/>
                <w:right w:val="nil"/>
                <w:between w:val="nil"/>
              </w:pBdr>
              <w:spacing w:before="60" w:line="276" w:lineRule="auto"/>
              <w:rPr>
                <w:b/>
                <w:i/>
                <w:color w:val="000000" w:themeColor="text1"/>
                <w:sz w:val="26"/>
                <w:szCs w:val="26"/>
              </w:rPr>
            </w:pPr>
            <w:r>
              <w:rPr>
                <w:b/>
                <w:i/>
                <w:color w:val="000000" w:themeColor="text1"/>
                <w:sz w:val="26"/>
                <w:szCs w:val="26"/>
              </w:rPr>
              <w:t>Chủ Nhật</w:t>
            </w:r>
          </w:p>
        </w:tc>
        <w:tc>
          <w:tcPr>
            <w:tcW w:w="1988" w:type="dxa"/>
            <w:tcBorders>
              <w:top w:val="single" w:sz="4" w:space="0" w:color="auto"/>
              <w:bottom w:val="single" w:sz="4" w:space="0" w:color="auto"/>
            </w:tcBorders>
          </w:tcPr>
          <w:p>
            <w:pPr>
              <w:pBdr>
                <w:top w:val="nil"/>
                <w:left w:val="nil"/>
                <w:bottom w:val="nil"/>
                <w:right w:val="nil"/>
                <w:between w:val="nil"/>
              </w:pBdr>
              <w:spacing w:before="60" w:line="276" w:lineRule="auto"/>
              <w:rPr>
                <w:color w:val="000000" w:themeColor="text1"/>
                <w:spacing w:val="-4"/>
                <w:sz w:val="26"/>
                <w:szCs w:val="26"/>
              </w:rPr>
            </w:pPr>
          </w:p>
        </w:tc>
        <w:tc>
          <w:tcPr>
            <w:tcW w:w="1811" w:type="dxa"/>
            <w:tcBorders>
              <w:top w:val="single" w:sz="4" w:space="0" w:color="auto"/>
              <w:bottom w:val="single" w:sz="4" w:space="0" w:color="auto"/>
            </w:tcBorders>
          </w:tcPr>
          <w:p>
            <w:pPr>
              <w:spacing w:before="60" w:line="276" w:lineRule="auto"/>
              <w:rPr>
                <w:color w:val="000000" w:themeColor="text1"/>
                <w:spacing w:val="-6"/>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27</w:t>
            </w:r>
          </w:p>
          <w:p>
            <w:pPr>
              <w:spacing w:before="60" w:line="276" w:lineRule="auto"/>
              <w:jc w:val="center"/>
              <w:rPr>
                <w:color w:val="000000" w:themeColor="text1"/>
                <w:sz w:val="26"/>
                <w:szCs w:val="26"/>
              </w:rPr>
            </w:pPr>
            <w:r>
              <w:rPr>
                <w:color w:val="000000" w:themeColor="text1"/>
                <w:sz w:val="26"/>
                <w:szCs w:val="26"/>
              </w:rPr>
              <w:t>Thứ hai</w:t>
            </w:r>
          </w:p>
        </w:tc>
        <w:tc>
          <w:tcPr>
            <w:tcW w:w="4717" w:type="dxa"/>
            <w:tcBorders>
              <w:top w:val="single" w:sz="4" w:space="0" w:color="auto"/>
              <w:bottom w:val="single" w:sz="4" w:space="0" w:color="auto"/>
            </w:tcBorders>
          </w:tcPr>
          <w:p>
            <w:pPr>
              <w:pBdr>
                <w:top w:val="nil"/>
                <w:left w:val="nil"/>
                <w:bottom w:val="nil"/>
                <w:right w:val="nil"/>
                <w:between w:val="nil"/>
              </w:pBdr>
              <w:spacing w:before="60" w:line="276" w:lineRule="auto"/>
              <w:jc w:val="both"/>
              <w:rPr>
                <w:color w:val="000000" w:themeColor="text1"/>
                <w:sz w:val="26"/>
                <w:szCs w:val="26"/>
              </w:rPr>
            </w:pPr>
            <w:r>
              <w:rPr>
                <w:b/>
                <w:i/>
                <w:color w:val="000000" w:themeColor="text1"/>
                <w:sz w:val="26"/>
                <w:szCs w:val="26"/>
                <w:u w:val="single"/>
              </w:rPr>
              <w:t>Sáng:</w:t>
            </w:r>
            <w:r>
              <w:rPr>
                <w:b/>
                <w:color w:val="000000" w:themeColor="text1"/>
                <w:sz w:val="26"/>
                <w:szCs w:val="26"/>
              </w:rPr>
              <w:t xml:space="preserve"> </w:t>
            </w:r>
            <w:r>
              <w:rPr>
                <w:color w:val="000000" w:themeColor="text1"/>
                <w:sz w:val="26"/>
                <w:szCs w:val="26"/>
              </w:rPr>
              <w:t>Giao ban UBND xã</w:t>
            </w:r>
          </w:p>
          <w:p>
            <w:pPr>
              <w:pBdr>
                <w:top w:val="nil"/>
                <w:left w:val="nil"/>
                <w:bottom w:val="nil"/>
                <w:right w:val="nil"/>
                <w:between w:val="nil"/>
              </w:pBdr>
              <w:spacing w:before="60" w:line="276" w:lineRule="auto"/>
              <w:jc w:val="both"/>
              <w:rPr>
                <w:color w:val="000000" w:themeColor="text1"/>
                <w:sz w:val="26"/>
                <w:szCs w:val="26"/>
              </w:rPr>
            </w:pPr>
          </w:p>
        </w:tc>
        <w:tc>
          <w:tcPr>
            <w:tcW w:w="1988" w:type="dxa"/>
            <w:tcBorders>
              <w:top w:val="single" w:sz="4" w:space="0" w:color="auto"/>
              <w:bottom w:val="single" w:sz="4" w:space="0" w:color="auto"/>
            </w:tcBorders>
          </w:tcPr>
          <w:p>
            <w:pPr>
              <w:pBdr>
                <w:top w:val="nil"/>
                <w:left w:val="nil"/>
                <w:bottom w:val="nil"/>
                <w:right w:val="nil"/>
                <w:between w:val="nil"/>
              </w:pBdr>
              <w:spacing w:before="60" w:line="276" w:lineRule="auto"/>
              <w:rPr>
                <w:spacing w:val="-4"/>
                <w:sz w:val="26"/>
                <w:szCs w:val="26"/>
              </w:rPr>
            </w:pPr>
            <w:r>
              <w:rPr>
                <w:spacing w:val="-4"/>
                <w:sz w:val="26"/>
                <w:szCs w:val="26"/>
              </w:rPr>
              <w:t>- Văn phòng</w:t>
            </w:r>
          </w:p>
          <w:p>
            <w:pPr>
              <w:pBdr>
                <w:top w:val="nil"/>
                <w:left w:val="nil"/>
                <w:bottom w:val="nil"/>
                <w:right w:val="nil"/>
                <w:between w:val="nil"/>
              </w:pBdr>
              <w:spacing w:before="60" w:line="276" w:lineRule="auto"/>
              <w:rPr>
                <w:spacing w:val="-4"/>
                <w:sz w:val="26"/>
                <w:szCs w:val="26"/>
              </w:rPr>
            </w:pPr>
          </w:p>
        </w:tc>
        <w:tc>
          <w:tcPr>
            <w:tcW w:w="1811" w:type="dxa"/>
            <w:tcBorders>
              <w:top w:val="single" w:sz="4" w:space="0" w:color="auto"/>
              <w:bottom w:val="single" w:sz="4" w:space="0" w:color="auto"/>
            </w:tcBorders>
          </w:tcPr>
          <w:p>
            <w:pPr>
              <w:spacing w:before="60" w:line="276" w:lineRule="auto"/>
              <w:rPr>
                <w:spacing w:val="-6"/>
                <w:sz w:val="26"/>
                <w:szCs w:val="26"/>
              </w:rPr>
            </w:pPr>
            <w:r>
              <w:rPr>
                <w:spacing w:val="-6"/>
                <w:sz w:val="26"/>
                <w:szCs w:val="26"/>
              </w:rPr>
              <w:t>- Chủ tịch, các PCT</w:t>
            </w: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28</w:t>
            </w:r>
          </w:p>
          <w:p>
            <w:pPr>
              <w:spacing w:before="60" w:line="276" w:lineRule="auto"/>
              <w:jc w:val="center"/>
              <w:rPr>
                <w:color w:val="000000" w:themeColor="text1"/>
                <w:sz w:val="26"/>
                <w:szCs w:val="26"/>
              </w:rPr>
            </w:pPr>
            <w:r>
              <w:rPr>
                <w:color w:val="000000" w:themeColor="text1"/>
                <w:sz w:val="26"/>
                <w:szCs w:val="26"/>
              </w:rPr>
              <w:t>Thứ ba</w:t>
            </w:r>
          </w:p>
        </w:tc>
        <w:tc>
          <w:tcPr>
            <w:tcW w:w="4717" w:type="dxa"/>
            <w:tcBorders>
              <w:top w:val="single" w:sz="4" w:space="0" w:color="auto"/>
              <w:bottom w:val="single" w:sz="4" w:space="0" w:color="auto"/>
            </w:tcBorders>
          </w:tcPr>
          <w:p>
            <w:pPr>
              <w:spacing w:before="60" w:line="276" w:lineRule="auto"/>
              <w:jc w:val="both"/>
              <w:rPr>
                <w:sz w:val="26"/>
                <w:szCs w:val="26"/>
              </w:rPr>
            </w:pPr>
            <w:r>
              <w:rPr>
                <w:b/>
                <w:i/>
                <w:sz w:val="26"/>
                <w:szCs w:val="26"/>
                <w:u w:val="single"/>
              </w:rPr>
              <w:t>Sáng:</w:t>
            </w:r>
            <w:r>
              <w:rPr>
                <w:sz w:val="26"/>
                <w:szCs w:val="26"/>
              </w:rPr>
              <w:t xml:space="preserve"> </w:t>
            </w:r>
            <w:r>
              <w:rPr>
                <w:color w:val="000000"/>
                <w:sz w:val="26"/>
                <w:szCs w:val="26"/>
              </w:rPr>
              <w:t xml:space="preserve">- </w:t>
            </w:r>
            <w:r>
              <w:rPr>
                <w:i/>
                <w:color w:val="000000"/>
                <w:sz w:val="26"/>
                <w:szCs w:val="26"/>
              </w:rPr>
              <w:t xml:space="preserve">Hội nghị 5 năm xây dựng công an xã chính quy trên địa bàn tỉnh giai đoạn 2018 </w:t>
            </w:r>
            <w:r>
              <w:rPr>
                <w:i/>
                <w:color w:val="000000"/>
                <w:sz w:val="26"/>
                <w:szCs w:val="26"/>
                <w:lang w:val="vi-VN"/>
              </w:rPr>
              <w:t>–</w:t>
            </w:r>
            <w:r>
              <w:rPr>
                <w:i/>
                <w:color w:val="000000"/>
                <w:sz w:val="26"/>
                <w:szCs w:val="26"/>
              </w:rPr>
              <w:t xml:space="preserve"> 2023 </w:t>
            </w:r>
            <w:r>
              <w:rPr>
                <w:i/>
                <w:sz w:val="26"/>
                <w:szCs w:val="26"/>
              </w:rPr>
              <w:t>(theo lịch của huyện)</w:t>
            </w:r>
          </w:p>
          <w:p>
            <w:pPr>
              <w:pBdr>
                <w:top w:val="nil"/>
                <w:left w:val="nil"/>
                <w:bottom w:val="nil"/>
                <w:right w:val="nil"/>
                <w:between w:val="nil"/>
              </w:pBdr>
              <w:spacing w:before="60" w:line="276" w:lineRule="auto"/>
              <w:jc w:val="both"/>
              <w:rPr>
                <w:sz w:val="26"/>
                <w:szCs w:val="26"/>
              </w:rPr>
            </w:pPr>
          </w:p>
        </w:tc>
        <w:tc>
          <w:tcPr>
            <w:tcW w:w="1988" w:type="dxa"/>
            <w:tcBorders>
              <w:top w:val="single" w:sz="4" w:space="0" w:color="auto"/>
              <w:bottom w:val="single" w:sz="4" w:space="0" w:color="auto"/>
            </w:tcBorders>
          </w:tcPr>
          <w:p>
            <w:pPr>
              <w:pBdr>
                <w:top w:val="nil"/>
                <w:left w:val="nil"/>
                <w:bottom w:val="nil"/>
                <w:right w:val="nil"/>
                <w:between w:val="nil"/>
              </w:pBdr>
              <w:spacing w:before="60" w:line="276" w:lineRule="auto"/>
              <w:rPr>
                <w:color w:val="000000" w:themeColor="text1"/>
                <w:spacing w:val="-4"/>
                <w:sz w:val="26"/>
                <w:szCs w:val="26"/>
              </w:rPr>
            </w:pPr>
            <w:r>
              <w:rPr>
                <w:color w:val="000000" w:themeColor="text1"/>
                <w:spacing w:val="-4"/>
                <w:sz w:val="26"/>
                <w:szCs w:val="26"/>
              </w:rPr>
              <w:t>- Công an</w:t>
            </w:r>
          </w:p>
        </w:tc>
        <w:tc>
          <w:tcPr>
            <w:tcW w:w="1811" w:type="dxa"/>
            <w:tcBorders>
              <w:top w:val="single" w:sz="4" w:space="0" w:color="auto"/>
              <w:bottom w:val="single" w:sz="4" w:space="0" w:color="auto"/>
            </w:tcBorders>
          </w:tcPr>
          <w:p>
            <w:pPr>
              <w:spacing w:before="60" w:line="276" w:lineRule="auto"/>
              <w:jc w:val="both"/>
              <w:rPr>
                <w:color w:val="000000" w:themeColor="text1"/>
                <w:spacing w:val="-6"/>
                <w:sz w:val="26"/>
                <w:szCs w:val="26"/>
              </w:rPr>
            </w:pPr>
            <w:r>
              <w:rPr>
                <w:color w:val="000000" w:themeColor="text1"/>
                <w:spacing w:val="-6"/>
                <w:sz w:val="26"/>
                <w:szCs w:val="26"/>
              </w:rPr>
              <w:t>- Đ/c Chủ tịch</w:t>
            </w: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29</w:t>
            </w:r>
          </w:p>
          <w:p>
            <w:pPr>
              <w:spacing w:before="60" w:line="276" w:lineRule="auto"/>
              <w:jc w:val="center"/>
              <w:rPr>
                <w:color w:val="000000" w:themeColor="text1"/>
                <w:sz w:val="26"/>
                <w:szCs w:val="26"/>
              </w:rPr>
            </w:pPr>
            <w:r>
              <w:rPr>
                <w:color w:val="000000" w:themeColor="text1"/>
                <w:sz w:val="26"/>
                <w:szCs w:val="26"/>
              </w:rPr>
              <w:t>Thứ tư</w:t>
            </w:r>
          </w:p>
        </w:tc>
        <w:tc>
          <w:tcPr>
            <w:tcW w:w="4717" w:type="dxa"/>
            <w:tcBorders>
              <w:top w:val="single" w:sz="4" w:space="0" w:color="auto"/>
              <w:bottom w:val="single" w:sz="4" w:space="0" w:color="auto"/>
            </w:tcBorders>
          </w:tcPr>
          <w:p>
            <w:pPr>
              <w:spacing w:before="60" w:line="276" w:lineRule="auto"/>
              <w:jc w:val="both"/>
              <w:rPr>
                <w:i/>
                <w:sz w:val="26"/>
                <w:szCs w:val="26"/>
              </w:rPr>
            </w:pPr>
            <w:r>
              <w:rPr>
                <w:i/>
                <w:sz w:val="26"/>
                <w:szCs w:val="26"/>
              </w:rPr>
              <w:t>- Kiểm tra, chỉ đạo các thôn</w:t>
            </w:r>
          </w:p>
          <w:p>
            <w:pPr>
              <w:spacing w:before="60" w:line="276" w:lineRule="auto"/>
              <w:jc w:val="both"/>
              <w:rPr>
                <w:color w:val="000000"/>
                <w:sz w:val="26"/>
                <w:szCs w:val="26"/>
              </w:rPr>
            </w:pPr>
            <w:r>
              <w:rPr>
                <w:b/>
                <w:i/>
                <w:sz w:val="26"/>
                <w:szCs w:val="26"/>
                <w:u w:val="single"/>
              </w:rPr>
              <w:t>Sáng:</w:t>
            </w:r>
            <w:r>
              <w:rPr>
                <w:sz w:val="26"/>
                <w:szCs w:val="26"/>
              </w:rPr>
              <w:t xml:space="preserve"> Đ/c Chủ tịch UBND xã tiếp công dân định kỳ</w:t>
            </w:r>
          </w:p>
        </w:tc>
        <w:tc>
          <w:tcPr>
            <w:tcW w:w="1988" w:type="dxa"/>
            <w:tcBorders>
              <w:top w:val="single" w:sz="4" w:space="0" w:color="auto"/>
              <w:bottom w:val="single" w:sz="4" w:space="0" w:color="auto"/>
            </w:tcBorders>
          </w:tcPr>
          <w:p>
            <w:pPr>
              <w:pBdr>
                <w:top w:val="nil"/>
                <w:left w:val="nil"/>
                <w:bottom w:val="nil"/>
                <w:right w:val="nil"/>
                <w:between w:val="nil"/>
              </w:pBdr>
              <w:spacing w:before="60" w:line="276" w:lineRule="auto"/>
              <w:rPr>
                <w:color w:val="000000" w:themeColor="text1"/>
                <w:spacing w:val="-4"/>
                <w:sz w:val="26"/>
                <w:szCs w:val="26"/>
              </w:rPr>
            </w:pPr>
          </w:p>
        </w:tc>
        <w:tc>
          <w:tcPr>
            <w:tcW w:w="1811" w:type="dxa"/>
            <w:tcBorders>
              <w:top w:val="single" w:sz="4" w:space="0" w:color="auto"/>
              <w:bottom w:val="single" w:sz="4" w:space="0" w:color="auto"/>
            </w:tcBorders>
          </w:tcPr>
          <w:p>
            <w:pPr>
              <w:spacing w:before="60" w:line="276" w:lineRule="auto"/>
              <w:rPr>
                <w:color w:val="000000" w:themeColor="text1"/>
                <w:spacing w:val="-6"/>
                <w:sz w:val="26"/>
                <w:szCs w:val="26"/>
              </w:rPr>
            </w:pPr>
          </w:p>
        </w:tc>
      </w:tr>
      <w:tr>
        <w:trPr>
          <w:gridAfter w:val="1"/>
          <w:wAfter w:w="58" w:type="dxa"/>
        </w:trPr>
        <w:tc>
          <w:tcPr>
            <w:tcW w:w="966" w:type="dxa"/>
            <w:tcBorders>
              <w:top w:val="single" w:sz="4" w:space="0" w:color="auto"/>
              <w:bottom w:val="single" w:sz="4" w:space="0" w:color="auto"/>
            </w:tcBorders>
            <w:vAlign w:val="center"/>
          </w:tcPr>
          <w:p>
            <w:pPr>
              <w:spacing w:before="60" w:line="276" w:lineRule="auto"/>
              <w:jc w:val="center"/>
              <w:rPr>
                <w:color w:val="000000" w:themeColor="text1"/>
                <w:sz w:val="26"/>
                <w:szCs w:val="26"/>
              </w:rPr>
            </w:pPr>
            <w:r>
              <w:rPr>
                <w:color w:val="000000" w:themeColor="text1"/>
                <w:sz w:val="26"/>
                <w:szCs w:val="26"/>
              </w:rPr>
              <w:t xml:space="preserve">30 Thứ </w:t>
            </w:r>
            <w:r>
              <w:rPr>
                <w:color w:val="000000" w:themeColor="text1"/>
                <w:sz w:val="26"/>
                <w:szCs w:val="26"/>
              </w:rPr>
              <w:lastRenderedPageBreak/>
              <w:t>năm</w:t>
            </w:r>
          </w:p>
        </w:tc>
        <w:tc>
          <w:tcPr>
            <w:tcW w:w="4717" w:type="dxa"/>
            <w:tcBorders>
              <w:top w:val="single" w:sz="4" w:space="0" w:color="auto"/>
              <w:bottom w:val="single" w:sz="4" w:space="0" w:color="auto"/>
            </w:tcBorders>
          </w:tcPr>
          <w:p>
            <w:pPr>
              <w:pBdr>
                <w:top w:val="nil"/>
                <w:left w:val="nil"/>
                <w:bottom w:val="nil"/>
                <w:right w:val="nil"/>
                <w:between w:val="nil"/>
              </w:pBdr>
              <w:spacing w:before="60" w:line="276" w:lineRule="auto"/>
              <w:jc w:val="both"/>
              <w:rPr>
                <w:sz w:val="26"/>
                <w:szCs w:val="26"/>
              </w:rPr>
            </w:pPr>
          </w:p>
          <w:p>
            <w:pPr>
              <w:pBdr>
                <w:top w:val="nil"/>
                <w:left w:val="nil"/>
                <w:bottom w:val="nil"/>
                <w:right w:val="nil"/>
                <w:between w:val="nil"/>
              </w:pBdr>
              <w:spacing w:before="60" w:line="276" w:lineRule="auto"/>
              <w:jc w:val="both"/>
              <w:rPr>
                <w:sz w:val="26"/>
                <w:szCs w:val="26"/>
              </w:rPr>
            </w:pPr>
            <w:r>
              <w:rPr>
                <w:sz w:val="26"/>
                <w:szCs w:val="26"/>
              </w:rPr>
              <w:t>Kiểm tra chỉ đạo các thôn</w:t>
            </w:r>
          </w:p>
        </w:tc>
        <w:tc>
          <w:tcPr>
            <w:tcW w:w="1988" w:type="dxa"/>
            <w:tcBorders>
              <w:top w:val="single" w:sz="4" w:space="0" w:color="auto"/>
              <w:bottom w:val="single" w:sz="4" w:space="0" w:color="auto"/>
            </w:tcBorders>
          </w:tcPr>
          <w:p>
            <w:pPr>
              <w:pBdr>
                <w:top w:val="nil"/>
                <w:left w:val="nil"/>
                <w:bottom w:val="nil"/>
                <w:right w:val="nil"/>
                <w:between w:val="nil"/>
              </w:pBdr>
              <w:spacing w:before="60" w:line="276" w:lineRule="auto"/>
              <w:rPr>
                <w:spacing w:val="-4"/>
                <w:sz w:val="26"/>
                <w:szCs w:val="26"/>
              </w:rPr>
            </w:pPr>
          </w:p>
        </w:tc>
        <w:tc>
          <w:tcPr>
            <w:tcW w:w="1811" w:type="dxa"/>
            <w:tcBorders>
              <w:top w:val="single" w:sz="4" w:space="0" w:color="auto"/>
              <w:bottom w:val="single" w:sz="4" w:space="0" w:color="auto"/>
            </w:tcBorders>
          </w:tcPr>
          <w:p>
            <w:pPr>
              <w:spacing w:before="60" w:line="276" w:lineRule="auto"/>
              <w:rPr>
                <w:spacing w:val="-6"/>
                <w:sz w:val="26"/>
                <w:szCs w:val="26"/>
              </w:rPr>
            </w:pPr>
          </w:p>
        </w:tc>
      </w:tr>
    </w:tbl>
    <w:p>
      <w:pPr>
        <w:pBdr>
          <w:top w:val="nil"/>
          <w:left w:val="nil"/>
          <w:bottom w:val="nil"/>
          <w:right w:val="nil"/>
          <w:between w:val="nil"/>
        </w:pBdr>
        <w:spacing w:before="40" w:after="40" w:line="264" w:lineRule="auto"/>
        <w:jc w:val="both"/>
        <w:rPr>
          <w:b/>
          <w:color w:val="000000" w:themeColor="text1"/>
          <w:sz w:val="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536"/>
      </w:tblGrid>
      <w:tr>
        <w:tc>
          <w:tcPr>
            <w:tcW w:w="5211" w:type="dxa"/>
          </w:tcPr>
          <w:p>
            <w:pPr>
              <w:jc w:val="both"/>
              <w:rPr>
                <w:b/>
                <w:i/>
                <w:sz w:val="4"/>
                <w:szCs w:val="26"/>
                <w:lang w:val="vi-VN"/>
              </w:rPr>
            </w:pPr>
          </w:p>
          <w:p>
            <w:pPr>
              <w:jc w:val="both"/>
              <w:rPr>
                <w:b/>
                <w:i/>
                <w:sz w:val="22"/>
                <w:szCs w:val="26"/>
                <w:lang w:val="vi-VN"/>
              </w:rPr>
            </w:pPr>
            <w:r>
              <w:rPr>
                <w:b/>
                <w:i/>
                <w:sz w:val="22"/>
                <w:szCs w:val="26"/>
                <w:lang w:val="vi-VN"/>
              </w:rPr>
              <w:t>Nơi nhận:</w:t>
            </w:r>
          </w:p>
          <w:p>
            <w:pPr>
              <w:jc w:val="both"/>
              <w:rPr>
                <w:sz w:val="16"/>
                <w:lang w:val="vi-VN"/>
              </w:rPr>
            </w:pPr>
            <w:r>
              <w:rPr>
                <w:noProof/>
              </w:rPr>
              <mc:AlternateContent>
                <mc:Choice Requires="wps">
                  <w:drawing>
                    <wp:anchor distT="0" distB="0" distL="114298" distR="114298" simplePos="0" relativeHeight="251662336" behindDoc="0" locked="0" layoutInCell="1" allowOverlap="1">
                      <wp:simplePos x="0" y="0"/>
                      <wp:positionH relativeFrom="column">
                        <wp:posOffset>1659890</wp:posOffset>
                      </wp:positionH>
                      <wp:positionV relativeFrom="paragraph">
                        <wp:posOffset>31750</wp:posOffset>
                      </wp:positionV>
                      <wp:extent cx="0" cy="262255"/>
                      <wp:effectExtent l="0" t="0" r="1905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61D0E58" id="Straight Connector 6"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0.7pt,2.5pt" to="130.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" strokecolor="black [3040]">
                      <o:lock v:ext="edit" shapetype="f"/>
                    </v:line>
                  </w:pict>
                </mc:Fallback>
              </mc:AlternateContent>
            </w:r>
            <w:r>
              <w:rPr>
                <w:lang w:val="vi-VN"/>
              </w:rPr>
              <w:t>- Văn phòng</w:t>
            </w:r>
            <w:r>
              <w:t xml:space="preserve"> HĐND-</w:t>
            </w:r>
            <w:r>
              <w:rPr>
                <w:lang w:val="vi-VN"/>
              </w:rPr>
              <w:t xml:space="preserve"> UBND </w:t>
            </w:r>
            <w:r>
              <w:t>huyện</w:t>
            </w:r>
            <w:r>
              <w:rPr>
                <w:lang w:val="vi-VN"/>
              </w:rPr>
              <w:t xml:space="preserve">     </w:t>
            </w:r>
            <w:r>
              <w:rPr>
                <w:lang w:val="pt-BR"/>
              </w:rPr>
              <w:t xml:space="preserve">       </w:t>
            </w:r>
            <w:r>
              <w:rPr>
                <w:lang w:val="vi-VN"/>
              </w:rPr>
              <w:t>Để B/c</w:t>
            </w:r>
          </w:p>
          <w:p>
            <w:pPr>
              <w:jc w:val="both"/>
              <w:rPr>
                <w:lang w:val="vi-VN"/>
              </w:rPr>
            </w:pPr>
            <w:r>
              <w:rPr>
                <w:lang w:val="vi-VN"/>
              </w:rPr>
              <w:t xml:space="preserve">- TT </w:t>
            </w:r>
            <w:r>
              <w:t>Đảng</w:t>
            </w:r>
            <w:r>
              <w:rPr>
                <w:lang w:val="vi-VN"/>
              </w:rPr>
              <w:t xml:space="preserve"> ủy, HĐND</w:t>
            </w:r>
            <w:r>
              <w:t xml:space="preserve"> xã</w:t>
            </w:r>
            <w:r>
              <w:rPr>
                <w:lang w:val="vi-VN"/>
              </w:rPr>
              <w:t>;</w:t>
            </w:r>
          </w:p>
          <w:p>
            <w:pPr>
              <w:jc w:val="both"/>
              <w:rPr>
                <w:lang w:val="vi-VN"/>
              </w:rPr>
            </w:pPr>
            <w:r>
              <w:rPr>
                <w:lang w:val="vi-VN"/>
              </w:rPr>
              <w:t xml:space="preserve">- Chủ tịch, các PCT UBND </w:t>
            </w:r>
            <w:r>
              <w:t>xã</w:t>
            </w:r>
            <w:r>
              <w:rPr>
                <w:lang w:val="vi-VN"/>
              </w:rPr>
              <w:t xml:space="preserve"> </w:t>
            </w:r>
            <w:r>
              <w:rPr>
                <w:i/>
                <w:lang w:val="vi-VN"/>
              </w:rPr>
              <w:t>(Để chỉ đạo);</w:t>
            </w:r>
          </w:p>
          <w:p>
            <w:pPr>
              <w:jc w:val="both"/>
              <w:rPr>
                <w:lang w:val="vi-VN"/>
              </w:rPr>
            </w:pPr>
            <w:r>
              <w:rPr>
                <w:lang w:val="vi-VN"/>
              </w:rPr>
              <w:t xml:space="preserve">- Ủy ban MTTQ và các đoàn thể </w:t>
            </w:r>
            <w:r>
              <w:t>xã</w:t>
            </w:r>
            <w:r>
              <w:rPr>
                <w:lang w:val="vi-VN"/>
              </w:rPr>
              <w:t>;</w:t>
            </w:r>
          </w:p>
          <w:p>
            <w:pPr>
              <w:jc w:val="both"/>
              <w:rPr>
                <w:lang w:val="vi-VN"/>
              </w:rPr>
            </w:pPr>
            <w:r>
              <w:rPr>
                <w:lang w:val="vi-VN"/>
              </w:rPr>
              <w:t xml:space="preserve">- Văn phòng </w:t>
            </w:r>
            <w:r>
              <w:t>Đảng</w:t>
            </w:r>
            <w:r>
              <w:rPr>
                <w:lang w:val="vi-VN"/>
              </w:rPr>
              <w:t xml:space="preserve"> uỷ</w:t>
            </w:r>
            <w:r>
              <w:rPr>
                <w:i/>
                <w:lang w:val="vi-VN"/>
              </w:rPr>
              <w:t>(Để phối hợp);</w:t>
            </w:r>
          </w:p>
          <w:p>
            <w:pPr>
              <w:jc w:val="both"/>
              <w:rPr>
                <w:lang w:val="vi-VN"/>
              </w:rPr>
            </w:pPr>
            <w:r>
              <w:rPr>
                <w:lang w:val="vi-VN"/>
              </w:rPr>
              <w:t xml:space="preserve">- Trưởng các phòng, đơn vị trực thuộc UBND </w:t>
            </w:r>
            <w:r>
              <w:t>xã</w:t>
            </w:r>
            <w:r>
              <w:rPr>
                <w:lang w:val="vi-VN"/>
              </w:rPr>
              <w:t>;</w:t>
            </w:r>
          </w:p>
          <w:p>
            <w:pPr>
              <w:jc w:val="both"/>
              <w:rPr>
                <w:lang w:val="vi-VN"/>
              </w:rPr>
            </w:pPr>
            <w:r>
              <w:rPr>
                <w:lang w:val="vi-VN"/>
              </w:rPr>
              <w:t xml:space="preserve">- </w:t>
            </w:r>
            <w:r>
              <w:t>12 đơn vị thôn xóm</w:t>
            </w:r>
            <w:r>
              <w:rPr>
                <w:lang w:val="vi-VN"/>
              </w:rPr>
              <w:t>;</w:t>
            </w:r>
          </w:p>
          <w:p>
            <w:pPr>
              <w:jc w:val="both"/>
              <w:rPr>
                <w:lang w:val="vi-VN"/>
              </w:rPr>
            </w:pPr>
            <w:r>
              <w:rPr>
                <w:lang w:val="vi-VN"/>
              </w:rPr>
              <w:t xml:space="preserve">- Lưu: VT. </w:t>
            </w:r>
          </w:p>
          <w:p>
            <w:pPr>
              <w:jc w:val="both"/>
              <w:rPr>
                <w:color w:val="000000" w:themeColor="text1"/>
                <w:sz w:val="22"/>
                <w:szCs w:val="22"/>
              </w:rPr>
            </w:pPr>
            <w:r>
              <w:rPr>
                <w:i/>
              </w:rPr>
              <w:t>- Gửi VB điện tử./.</w:t>
            </w:r>
          </w:p>
        </w:tc>
        <w:tc>
          <w:tcPr>
            <w:tcW w:w="4536" w:type="dxa"/>
          </w:tcPr>
          <w:p>
            <w:pPr>
              <w:spacing w:before="120"/>
              <w:ind w:right="-573"/>
              <w:jc w:val="center"/>
              <w:rPr>
                <w:b/>
                <w:i/>
                <w:color w:val="000000" w:themeColor="text1"/>
                <w:sz w:val="26"/>
                <w:szCs w:val="28"/>
              </w:rPr>
            </w:pPr>
            <w:r>
              <w:rPr>
                <w:b/>
                <w:color w:val="000000" w:themeColor="text1"/>
                <w:sz w:val="26"/>
                <w:szCs w:val="28"/>
              </w:rPr>
              <w:t>ỦY BAN NHÂN DÂN XÃ</w:t>
            </w:r>
          </w:p>
          <w:p>
            <w:pPr>
              <w:spacing w:before="360"/>
              <w:ind w:right="-573"/>
              <w:jc w:val="center"/>
              <w:rPr>
                <w:b/>
                <w:color w:val="000000" w:themeColor="text1"/>
                <w:sz w:val="26"/>
                <w:szCs w:val="26"/>
              </w:rPr>
            </w:pPr>
          </w:p>
        </w:tc>
      </w:tr>
    </w:tbl>
    <w:p>
      <w:pPr>
        <w:pBdr>
          <w:top w:val="nil"/>
          <w:left w:val="nil"/>
          <w:bottom w:val="nil"/>
          <w:right w:val="nil"/>
          <w:between w:val="nil"/>
        </w:pBdr>
        <w:ind w:firstLine="720"/>
        <w:jc w:val="both"/>
        <w:rPr>
          <w:b/>
          <w:i/>
          <w:color w:val="000000" w:themeColor="text1"/>
        </w:rPr>
      </w:pPr>
    </w:p>
    <w:p>
      <w:pPr>
        <w:pBdr>
          <w:top w:val="nil"/>
          <w:left w:val="nil"/>
          <w:bottom w:val="nil"/>
          <w:right w:val="nil"/>
          <w:between w:val="nil"/>
        </w:pBdr>
        <w:ind w:firstLine="720"/>
        <w:jc w:val="both"/>
        <w:rPr>
          <w:color w:val="000000" w:themeColor="text1"/>
          <w:lang w:val="sv-SE"/>
        </w:rPr>
      </w:pPr>
    </w:p>
    <w:p>
      <w:pPr>
        <w:pBdr>
          <w:top w:val="nil"/>
          <w:left w:val="nil"/>
          <w:bottom w:val="nil"/>
          <w:right w:val="nil"/>
          <w:between w:val="nil"/>
        </w:pBdr>
        <w:ind w:firstLine="720"/>
        <w:jc w:val="both"/>
        <w:rPr>
          <w:color w:val="000000" w:themeColor="text1"/>
          <w:lang w:val="sv-SE"/>
        </w:rPr>
      </w:pPr>
    </w:p>
    <w:sectPr>
      <w:headerReference w:type="default" r:id="rId9"/>
      <w:footerReference w:type="default" r:id="rId10"/>
      <w:pgSz w:w="11900" w:h="16840"/>
      <w:pgMar w:top="1134" w:right="851" w:bottom="1134" w:left="1701"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454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7F8"/>
    <w:multiLevelType w:val="hybridMultilevel"/>
    <w:tmpl w:val="268C2612"/>
    <w:lvl w:ilvl="0" w:tplc="886070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A2C88"/>
    <w:multiLevelType w:val="hybridMultilevel"/>
    <w:tmpl w:val="26340D90"/>
    <w:lvl w:ilvl="0" w:tplc="DD62BA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EC4DB4"/>
    <w:multiLevelType w:val="hybridMultilevel"/>
    <w:tmpl w:val="8E7EE464"/>
    <w:lvl w:ilvl="0" w:tplc="F97A50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7093A"/>
    <w:multiLevelType w:val="hybridMultilevel"/>
    <w:tmpl w:val="00B2E524"/>
    <w:lvl w:ilvl="0" w:tplc="C2FCC3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85F69"/>
    <w:multiLevelType w:val="hybridMultilevel"/>
    <w:tmpl w:val="8F94AFCC"/>
    <w:lvl w:ilvl="0" w:tplc="9A16DF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8C4907"/>
    <w:multiLevelType w:val="hybridMultilevel"/>
    <w:tmpl w:val="42CE6906"/>
    <w:lvl w:ilvl="0" w:tplc="BCB87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44ED8"/>
    <w:multiLevelType w:val="hybridMultilevel"/>
    <w:tmpl w:val="9092B732"/>
    <w:lvl w:ilvl="0" w:tplc="235E20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B7180"/>
    <w:multiLevelType w:val="hybridMultilevel"/>
    <w:tmpl w:val="443046B4"/>
    <w:lvl w:ilvl="0" w:tplc="F0F6A5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62FA7"/>
    <w:multiLevelType w:val="hybridMultilevel"/>
    <w:tmpl w:val="3258B7E8"/>
    <w:lvl w:ilvl="0" w:tplc="FBA45B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57355F"/>
    <w:multiLevelType w:val="hybridMultilevel"/>
    <w:tmpl w:val="18862282"/>
    <w:lvl w:ilvl="0" w:tplc="E2AC7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93995"/>
    <w:multiLevelType w:val="hybridMultilevel"/>
    <w:tmpl w:val="6CA0D38C"/>
    <w:lvl w:ilvl="0" w:tplc="4DD40E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57B42"/>
    <w:multiLevelType w:val="hybridMultilevel"/>
    <w:tmpl w:val="6922BA4C"/>
    <w:lvl w:ilvl="0" w:tplc="3A74F3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56BD7"/>
    <w:multiLevelType w:val="hybridMultilevel"/>
    <w:tmpl w:val="23FA7514"/>
    <w:lvl w:ilvl="0" w:tplc="DF9275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514A67"/>
    <w:multiLevelType w:val="hybridMultilevel"/>
    <w:tmpl w:val="229E73FE"/>
    <w:lvl w:ilvl="0" w:tplc="9502F1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B400D"/>
    <w:multiLevelType w:val="hybridMultilevel"/>
    <w:tmpl w:val="0796477C"/>
    <w:lvl w:ilvl="0" w:tplc="326A7F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365A1D"/>
    <w:multiLevelType w:val="hybridMultilevel"/>
    <w:tmpl w:val="B9D481F2"/>
    <w:lvl w:ilvl="0" w:tplc="C75C99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965599"/>
    <w:multiLevelType w:val="hybridMultilevel"/>
    <w:tmpl w:val="6B7E617C"/>
    <w:lvl w:ilvl="0" w:tplc="E9B2D5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4517B"/>
    <w:multiLevelType w:val="hybridMultilevel"/>
    <w:tmpl w:val="0DA25F9C"/>
    <w:lvl w:ilvl="0" w:tplc="42BCB8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3C1D23"/>
    <w:multiLevelType w:val="hybridMultilevel"/>
    <w:tmpl w:val="D5EE84C4"/>
    <w:lvl w:ilvl="0" w:tplc="93B045C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A6C4AC6"/>
    <w:multiLevelType w:val="hybridMultilevel"/>
    <w:tmpl w:val="1424224E"/>
    <w:lvl w:ilvl="0" w:tplc="7128888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5138C"/>
    <w:multiLevelType w:val="hybridMultilevel"/>
    <w:tmpl w:val="948C38D6"/>
    <w:lvl w:ilvl="0" w:tplc="B8900A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5495E"/>
    <w:multiLevelType w:val="hybridMultilevel"/>
    <w:tmpl w:val="C0C8598C"/>
    <w:lvl w:ilvl="0" w:tplc="8EEEB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2C7689"/>
    <w:multiLevelType w:val="hybridMultilevel"/>
    <w:tmpl w:val="7C4A8BA8"/>
    <w:lvl w:ilvl="0" w:tplc="20CED5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E83999"/>
    <w:multiLevelType w:val="hybridMultilevel"/>
    <w:tmpl w:val="B880BB92"/>
    <w:lvl w:ilvl="0" w:tplc="3746F1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30BBF"/>
    <w:multiLevelType w:val="hybridMultilevel"/>
    <w:tmpl w:val="FBBAB89E"/>
    <w:lvl w:ilvl="0" w:tplc="FDB0C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85286A"/>
    <w:multiLevelType w:val="hybridMultilevel"/>
    <w:tmpl w:val="29667328"/>
    <w:lvl w:ilvl="0" w:tplc="94F64C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C718D"/>
    <w:multiLevelType w:val="hybridMultilevel"/>
    <w:tmpl w:val="A420E6EE"/>
    <w:lvl w:ilvl="0" w:tplc="46C205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9938F0"/>
    <w:multiLevelType w:val="hybridMultilevel"/>
    <w:tmpl w:val="A1246734"/>
    <w:lvl w:ilvl="0" w:tplc="1A3602C6">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787BBD"/>
    <w:multiLevelType w:val="hybridMultilevel"/>
    <w:tmpl w:val="CA4C4D74"/>
    <w:lvl w:ilvl="0" w:tplc="D59444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6"/>
  </w:num>
  <w:num w:numId="4">
    <w:abstractNumId w:val="11"/>
  </w:num>
  <w:num w:numId="5">
    <w:abstractNumId w:val="13"/>
  </w:num>
  <w:num w:numId="6">
    <w:abstractNumId w:val="2"/>
  </w:num>
  <w:num w:numId="7">
    <w:abstractNumId w:val="3"/>
  </w:num>
  <w:num w:numId="8">
    <w:abstractNumId w:val="18"/>
  </w:num>
  <w:num w:numId="9">
    <w:abstractNumId w:val="26"/>
  </w:num>
  <w:num w:numId="10">
    <w:abstractNumId w:val="12"/>
  </w:num>
  <w:num w:numId="11">
    <w:abstractNumId w:val="0"/>
  </w:num>
  <w:num w:numId="12">
    <w:abstractNumId w:val="1"/>
  </w:num>
  <w:num w:numId="13">
    <w:abstractNumId w:val="22"/>
  </w:num>
  <w:num w:numId="14">
    <w:abstractNumId w:val="27"/>
  </w:num>
  <w:num w:numId="15">
    <w:abstractNumId w:val="23"/>
  </w:num>
  <w:num w:numId="16">
    <w:abstractNumId w:val="10"/>
  </w:num>
  <w:num w:numId="17">
    <w:abstractNumId w:val="4"/>
  </w:num>
  <w:num w:numId="18">
    <w:abstractNumId w:val="14"/>
  </w:num>
  <w:num w:numId="19">
    <w:abstractNumId w:val="8"/>
  </w:num>
  <w:num w:numId="20">
    <w:abstractNumId w:val="15"/>
  </w:num>
  <w:num w:numId="21">
    <w:abstractNumId w:val="9"/>
  </w:num>
  <w:num w:numId="22">
    <w:abstractNumId w:val="21"/>
  </w:num>
  <w:num w:numId="23">
    <w:abstractNumId w:val="20"/>
  </w:num>
  <w:num w:numId="24">
    <w:abstractNumId w:val="6"/>
  </w:num>
  <w:num w:numId="25">
    <w:abstractNumId w:val="5"/>
  </w:num>
  <w:num w:numId="26">
    <w:abstractNumId w:val="17"/>
  </w:num>
  <w:num w:numId="27">
    <w:abstractNumId w:val="7"/>
  </w:num>
  <w:num w:numId="28">
    <w:abstractNumId w:val="24"/>
  </w:num>
  <w:num w:numId="2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sz w:val="26"/>
      <w:szCs w:val="28"/>
    </w:rPr>
  </w:style>
  <w:style w:type="character" w:styleId="Hyperlink">
    <w:name w:val="Hyperlink"/>
    <w:rPr>
      <w:color w:val="0000FF"/>
      <w:u w:val="single"/>
    </w:rPr>
  </w:style>
  <w:style w:type="table" w:styleId="TableGrid">
    <w:name w:val="Table Grid"/>
    <w:basedOn w:val="TableNormal"/>
    <w:uiPriority w:val="59"/>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sz w:val="26"/>
      <w:szCs w:val="28"/>
    </w:rPr>
  </w:style>
  <w:style w:type="character" w:styleId="Hyperlink">
    <w:name w:val="Hyperlink"/>
    <w:rPr>
      <w:color w:val="0000FF"/>
      <w:u w:val="single"/>
    </w:rPr>
  </w:style>
  <w:style w:type="table" w:styleId="TableGrid">
    <w:name w:val="Table Grid"/>
    <w:basedOn w:val="TableNormal"/>
    <w:uiPriority w:val="59"/>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40604">
      <w:bodyDiv w:val="1"/>
      <w:marLeft w:val="0"/>
      <w:marRight w:val="0"/>
      <w:marTop w:val="0"/>
      <w:marBottom w:val="0"/>
      <w:divBdr>
        <w:top w:val="none" w:sz="0" w:space="0" w:color="auto"/>
        <w:left w:val="none" w:sz="0" w:space="0" w:color="auto"/>
        <w:bottom w:val="none" w:sz="0" w:space="0" w:color="auto"/>
        <w:right w:val="none" w:sz="0" w:space="0" w:color="auto"/>
      </w:divBdr>
    </w:div>
    <w:div w:id="554781929">
      <w:bodyDiv w:val="1"/>
      <w:marLeft w:val="0"/>
      <w:marRight w:val="0"/>
      <w:marTop w:val="0"/>
      <w:marBottom w:val="0"/>
      <w:divBdr>
        <w:top w:val="none" w:sz="0" w:space="0" w:color="auto"/>
        <w:left w:val="none" w:sz="0" w:space="0" w:color="auto"/>
        <w:bottom w:val="none" w:sz="0" w:space="0" w:color="auto"/>
        <w:right w:val="none" w:sz="0" w:space="0" w:color="auto"/>
      </w:divBdr>
    </w:div>
    <w:div w:id="784033464">
      <w:bodyDiv w:val="1"/>
      <w:marLeft w:val="0"/>
      <w:marRight w:val="0"/>
      <w:marTop w:val="0"/>
      <w:marBottom w:val="0"/>
      <w:divBdr>
        <w:top w:val="none" w:sz="0" w:space="0" w:color="auto"/>
        <w:left w:val="none" w:sz="0" w:space="0" w:color="auto"/>
        <w:bottom w:val="none" w:sz="0" w:space="0" w:color="auto"/>
        <w:right w:val="none" w:sz="0" w:space="0" w:color="auto"/>
      </w:divBdr>
    </w:div>
    <w:div w:id="1010371386">
      <w:bodyDiv w:val="1"/>
      <w:marLeft w:val="0"/>
      <w:marRight w:val="0"/>
      <w:marTop w:val="0"/>
      <w:marBottom w:val="0"/>
      <w:divBdr>
        <w:top w:val="none" w:sz="0" w:space="0" w:color="auto"/>
        <w:left w:val="none" w:sz="0" w:space="0" w:color="auto"/>
        <w:bottom w:val="none" w:sz="0" w:space="0" w:color="auto"/>
        <w:right w:val="none" w:sz="0" w:space="0" w:color="auto"/>
      </w:divBdr>
    </w:div>
    <w:div w:id="1803307410">
      <w:bodyDiv w:val="1"/>
      <w:marLeft w:val="0"/>
      <w:marRight w:val="0"/>
      <w:marTop w:val="0"/>
      <w:marBottom w:val="0"/>
      <w:divBdr>
        <w:top w:val="none" w:sz="0" w:space="0" w:color="auto"/>
        <w:left w:val="none" w:sz="0" w:space="0" w:color="auto"/>
        <w:bottom w:val="none" w:sz="0" w:space="0" w:color="auto"/>
        <w:right w:val="none" w:sz="0" w:space="0" w:color="auto"/>
      </w:divBdr>
    </w:div>
    <w:div w:id="202008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C21B-056A-4A55-BBF6-1D2C1450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TRANG</dc:creator>
  <cp:lastModifiedBy>UB KY THUONG</cp:lastModifiedBy>
  <cp:revision>15</cp:revision>
  <cp:lastPrinted>2020-11-03T02:04:00Z</cp:lastPrinted>
  <dcterms:created xsi:type="dcterms:W3CDTF">2023-11-03T09:26:00Z</dcterms:created>
  <dcterms:modified xsi:type="dcterms:W3CDTF">2023-11-03T09:47:00Z</dcterms:modified>
</cp:coreProperties>
</file>